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CA78C" w14:textId="77777777" w:rsidR="00C6244F" w:rsidRPr="00A537F3" w:rsidRDefault="00C6244F" w:rsidP="00A537F3">
      <w:pPr>
        <w:pStyle w:val="a3"/>
        <w:spacing w:line="276" w:lineRule="auto"/>
        <w:jc w:val="right"/>
        <w:rPr>
          <w:rFonts w:ascii="Times New Roman" w:hAnsi="Times New Roman"/>
          <w:b/>
          <w:sz w:val="23"/>
          <w:szCs w:val="23"/>
        </w:rPr>
      </w:pPr>
      <w:r w:rsidRPr="00A537F3">
        <w:rPr>
          <w:rFonts w:ascii="Times New Roman" w:hAnsi="Times New Roman"/>
          <w:b/>
          <w:noProof/>
          <w:sz w:val="23"/>
          <w:szCs w:val="23"/>
        </w:rPr>
        <w:drawing>
          <wp:anchor distT="0" distB="0" distL="114300" distR="114300" simplePos="0" relativeHeight="251659264" behindDoc="0" locked="0" layoutInCell="1" allowOverlap="1" wp14:anchorId="2B761098" wp14:editId="6B67710E">
            <wp:simplePos x="0" y="0"/>
            <wp:positionH relativeFrom="margin">
              <wp:posOffset>254635</wp:posOffset>
            </wp:positionH>
            <wp:positionV relativeFrom="margin">
              <wp:posOffset>-41910</wp:posOffset>
            </wp:positionV>
            <wp:extent cx="1695450" cy="904875"/>
            <wp:effectExtent l="19050" t="0" r="0" b="0"/>
            <wp:wrapSquare wrapText="bothSides"/>
            <wp:docPr id="15" name="Рисунок 7" descr="Logo_rus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rus_0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346879" w14:textId="77777777" w:rsidR="00C6244F" w:rsidRPr="00A537F3" w:rsidRDefault="00C6244F" w:rsidP="00A537F3">
      <w:pPr>
        <w:pStyle w:val="a3"/>
        <w:spacing w:line="276" w:lineRule="auto"/>
        <w:jc w:val="right"/>
        <w:rPr>
          <w:rFonts w:ascii="Times New Roman" w:hAnsi="Times New Roman"/>
          <w:b/>
          <w:sz w:val="23"/>
          <w:szCs w:val="23"/>
        </w:rPr>
      </w:pPr>
    </w:p>
    <w:p w14:paraId="6798AFCA" w14:textId="77777777" w:rsidR="00C6244F" w:rsidRPr="00A537F3" w:rsidRDefault="00C6244F" w:rsidP="00A537F3">
      <w:pPr>
        <w:pStyle w:val="a3"/>
        <w:spacing w:line="276" w:lineRule="auto"/>
        <w:jc w:val="right"/>
        <w:rPr>
          <w:rFonts w:ascii="Times New Roman" w:hAnsi="Times New Roman"/>
          <w:b/>
          <w:sz w:val="23"/>
          <w:szCs w:val="23"/>
        </w:rPr>
      </w:pPr>
      <w:r w:rsidRPr="00A537F3">
        <w:rPr>
          <w:rFonts w:ascii="Times New Roman" w:hAnsi="Times New Roman"/>
          <w:b/>
          <w:sz w:val="23"/>
          <w:szCs w:val="23"/>
        </w:rPr>
        <w:t>САМОРЕГУЛИРУЕМАЯ ОРГАНИЗАЦИЯ</w:t>
      </w:r>
    </w:p>
    <w:p w14:paraId="679CBD4F" w14:textId="77777777" w:rsidR="00C6244F" w:rsidRPr="00A537F3" w:rsidRDefault="00C6244F" w:rsidP="00A537F3">
      <w:pPr>
        <w:pStyle w:val="a3"/>
        <w:spacing w:line="276" w:lineRule="auto"/>
        <w:jc w:val="right"/>
        <w:rPr>
          <w:rFonts w:ascii="Times New Roman" w:hAnsi="Times New Roman"/>
          <w:b/>
          <w:sz w:val="23"/>
          <w:szCs w:val="23"/>
        </w:rPr>
      </w:pPr>
      <w:r w:rsidRPr="00A537F3">
        <w:rPr>
          <w:rFonts w:ascii="Times New Roman" w:hAnsi="Times New Roman"/>
          <w:b/>
          <w:sz w:val="23"/>
          <w:szCs w:val="23"/>
        </w:rPr>
        <w:t>СОЮЗ ПРОЕКТИРОВЩИКОВ</w:t>
      </w:r>
    </w:p>
    <w:p w14:paraId="0317733E" w14:textId="77777777" w:rsidR="00C6244F" w:rsidRPr="00A537F3" w:rsidRDefault="00C6244F" w:rsidP="00A537F3">
      <w:pPr>
        <w:pStyle w:val="a3"/>
        <w:spacing w:line="276" w:lineRule="auto"/>
        <w:jc w:val="right"/>
        <w:rPr>
          <w:rFonts w:ascii="Times New Roman" w:hAnsi="Times New Roman"/>
          <w:b/>
          <w:sz w:val="23"/>
          <w:szCs w:val="23"/>
        </w:rPr>
      </w:pPr>
      <w:r w:rsidRPr="00A537F3">
        <w:rPr>
          <w:rFonts w:ascii="Times New Roman" w:hAnsi="Times New Roman"/>
          <w:b/>
          <w:sz w:val="23"/>
          <w:szCs w:val="23"/>
        </w:rPr>
        <w:t>«ЭКСПЕРТНЫЕ ОРГАНИЗАЦИИ ЭЛЕКТРОЭНЕРГЕТИКИ»</w:t>
      </w:r>
    </w:p>
    <w:p w14:paraId="35ACC872" w14:textId="77777777" w:rsidR="00C6244F" w:rsidRPr="00A537F3" w:rsidRDefault="00C6244F" w:rsidP="00A537F3">
      <w:pPr>
        <w:pStyle w:val="a3"/>
        <w:tabs>
          <w:tab w:val="clear" w:pos="4677"/>
          <w:tab w:val="clear" w:pos="9355"/>
          <w:tab w:val="right" w:pos="10773"/>
        </w:tabs>
        <w:spacing w:line="276" w:lineRule="auto"/>
        <w:jc w:val="center"/>
        <w:rPr>
          <w:rFonts w:ascii="Times New Roman" w:hAnsi="Times New Roman"/>
          <w:b/>
          <w:sz w:val="23"/>
          <w:szCs w:val="23"/>
        </w:rPr>
      </w:pPr>
      <w:r w:rsidRPr="00A537F3">
        <w:rPr>
          <w:rFonts w:ascii="Times New Roman" w:hAnsi="Times New Roman"/>
          <w:b/>
          <w:noProof/>
          <w:sz w:val="23"/>
          <w:szCs w:val="23"/>
        </w:rPr>
        <w:drawing>
          <wp:inline distT="0" distB="0" distL="0" distR="0" wp14:anchorId="7A691E1E" wp14:editId="2DB564CD">
            <wp:extent cx="6753225" cy="95250"/>
            <wp:effectExtent l="19050" t="0" r="9525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29CBA" w14:textId="77777777" w:rsidR="00C6244F" w:rsidRPr="00A537F3" w:rsidRDefault="00C6244F" w:rsidP="00A537F3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/>
          <w:b/>
          <w:sz w:val="23"/>
          <w:szCs w:val="23"/>
        </w:rPr>
      </w:pPr>
    </w:p>
    <w:p w14:paraId="539357D9" w14:textId="1AE87EC3" w:rsidR="00C6244F" w:rsidRPr="00A537F3" w:rsidRDefault="00211154" w:rsidP="00A537F3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/>
          <w:b/>
          <w:sz w:val="23"/>
          <w:szCs w:val="23"/>
        </w:rPr>
      </w:pPr>
      <w:r w:rsidRPr="00A537F3">
        <w:rPr>
          <w:rFonts w:ascii="Times New Roman" w:hAnsi="Times New Roman"/>
          <w:b/>
          <w:sz w:val="23"/>
          <w:szCs w:val="23"/>
        </w:rPr>
        <w:t xml:space="preserve">ПРОТОКОЛ № </w:t>
      </w:r>
      <w:r w:rsidR="00D676AC">
        <w:rPr>
          <w:rFonts w:ascii="Times New Roman" w:hAnsi="Times New Roman"/>
          <w:b/>
          <w:sz w:val="23"/>
          <w:szCs w:val="23"/>
        </w:rPr>
        <w:t>59</w:t>
      </w:r>
      <w:r w:rsidR="00DF7E71">
        <w:rPr>
          <w:rFonts w:ascii="Times New Roman" w:hAnsi="Times New Roman"/>
          <w:b/>
          <w:sz w:val="23"/>
          <w:szCs w:val="23"/>
        </w:rPr>
        <w:t>-</w:t>
      </w:r>
      <w:r w:rsidR="0035031B" w:rsidRPr="00A537F3">
        <w:rPr>
          <w:rFonts w:ascii="Times New Roman" w:hAnsi="Times New Roman"/>
          <w:b/>
          <w:sz w:val="23"/>
          <w:szCs w:val="23"/>
        </w:rPr>
        <w:t>ЭС-СП-2</w:t>
      </w:r>
      <w:r w:rsidR="00D676AC">
        <w:rPr>
          <w:rFonts w:ascii="Times New Roman" w:hAnsi="Times New Roman"/>
          <w:b/>
          <w:sz w:val="23"/>
          <w:szCs w:val="23"/>
        </w:rPr>
        <w:t>6</w:t>
      </w:r>
      <w:r w:rsidR="00C6244F" w:rsidRPr="00A537F3">
        <w:rPr>
          <w:rFonts w:ascii="Times New Roman" w:hAnsi="Times New Roman"/>
          <w:b/>
          <w:sz w:val="23"/>
          <w:szCs w:val="23"/>
        </w:rPr>
        <w:t xml:space="preserve"> </w:t>
      </w:r>
    </w:p>
    <w:p w14:paraId="569DF639" w14:textId="77777777" w:rsidR="00C6244F" w:rsidRPr="00A537F3" w:rsidRDefault="00C6244F" w:rsidP="00A537F3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/>
          <w:b/>
          <w:sz w:val="23"/>
          <w:szCs w:val="23"/>
        </w:rPr>
      </w:pPr>
      <w:r w:rsidRPr="00A537F3">
        <w:rPr>
          <w:rFonts w:ascii="Times New Roman" w:hAnsi="Times New Roman"/>
          <w:b/>
          <w:sz w:val="23"/>
          <w:szCs w:val="23"/>
        </w:rPr>
        <w:t xml:space="preserve">заседания Экспертного Совета </w:t>
      </w:r>
    </w:p>
    <w:p w14:paraId="04FBD31C" w14:textId="77777777" w:rsidR="00C6244F" w:rsidRPr="00A537F3" w:rsidRDefault="00C6244F" w:rsidP="00A537F3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/>
          <w:b/>
          <w:bCs/>
          <w:sz w:val="23"/>
          <w:szCs w:val="23"/>
        </w:rPr>
      </w:pPr>
      <w:r w:rsidRPr="00A537F3">
        <w:rPr>
          <w:rFonts w:ascii="Times New Roman" w:hAnsi="Times New Roman"/>
          <w:b/>
          <w:sz w:val="23"/>
          <w:szCs w:val="23"/>
        </w:rPr>
        <w:t xml:space="preserve">Союза проектировщиков </w:t>
      </w:r>
      <w:r w:rsidRPr="00A537F3">
        <w:rPr>
          <w:rFonts w:ascii="Times New Roman" w:hAnsi="Times New Roman"/>
          <w:b/>
          <w:bCs/>
          <w:sz w:val="23"/>
          <w:szCs w:val="23"/>
        </w:rPr>
        <w:t>«Экспертные организации электроэнергетики»</w:t>
      </w:r>
    </w:p>
    <w:p w14:paraId="4BDE89F3" w14:textId="77777777" w:rsidR="00C6244F" w:rsidRPr="00A537F3" w:rsidRDefault="00C6244F" w:rsidP="00A537F3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/>
          <w:b/>
          <w:bCs/>
          <w:sz w:val="23"/>
          <w:szCs w:val="23"/>
        </w:rPr>
      </w:pPr>
      <w:r w:rsidRPr="00A537F3">
        <w:rPr>
          <w:rFonts w:ascii="Times New Roman" w:hAnsi="Times New Roman"/>
          <w:b/>
          <w:bCs/>
          <w:sz w:val="23"/>
          <w:szCs w:val="23"/>
        </w:rPr>
        <w:t>(далее – Союз)</w:t>
      </w:r>
    </w:p>
    <w:p w14:paraId="335F12A2" w14:textId="4FD63266" w:rsidR="00C6244F" w:rsidRPr="00A537F3" w:rsidRDefault="00C6244F" w:rsidP="00A537F3">
      <w:pPr>
        <w:tabs>
          <w:tab w:val="left" w:pos="709"/>
        </w:tabs>
        <w:spacing w:after="0"/>
        <w:rPr>
          <w:rFonts w:ascii="Times New Roman" w:hAnsi="Times New Roman"/>
          <w:bCs/>
          <w:sz w:val="23"/>
          <w:szCs w:val="23"/>
        </w:rPr>
      </w:pPr>
      <w:r w:rsidRPr="00A537F3">
        <w:rPr>
          <w:rFonts w:ascii="Times New Roman" w:hAnsi="Times New Roman"/>
          <w:bCs/>
          <w:sz w:val="23"/>
          <w:szCs w:val="23"/>
        </w:rPr>
        <w:t xml:space="preserve">Санкт-Петербург </w:t>
      </w:r>
      <w:r w:rsidR="00274AA4" w:rsidRPr="00A537F3">
        <w:rPr>
          <w:rFonts w:ascii="Times New Roman" w:hAnsi="Times New Roman"/>
          <w:bCs/>
          <w:sz w:val="23"/>
          <w:szCs w:val="23"/>
        </w:rPr>
        <w:t>«</w:t>
      </w:r>
      <w:r w:rsidR="00D676AC">
        <w:rPr>
          <w:rFonts w:ascii="Times New Roman" w:hAnsi="Times New Roman"/>
          <w:bCs/>
          <w:sz w:val="23"/>
          <w:szCs w:val="23"/>
        </w:rPr>
        <w:t>02</w:t>
      </w:r>
      <w:r w:rsidRPr="00A537F3">
        <w:rPr>
          <w:rFonts w:ascii="Times New Roman" w:hAnsi="Times New Roman"/>
          <w:bCs/>
          <w:sz w:val="23"/>
          <w:szCs w:val="23"/>
        </w:rPr>
        <w:t>»</w:t>
      </w:r>
      <w:r w:rsidR="00211154" w:rsidRPr="00A537F3">
        <w:rPr>
          <w:rFonts w:ascii="Times New Roman" w:hAnsi="Times New Roman"/>
          <w:bCs/>
          <w:sz w:val="23"/>
          <w:szCs w:val="23"/>
        </w:rPr>
        <w:t xml:space="preserve"> </w:t>
      </w:r>
      <w:r w:rsidR="00D676AC">
        <w:rPr>
          <w:rFonts w:ascii="Times New Roman" w:hAnsi="Times New Roman"/>
          <w:bCs/>
          <w:sz w:val="23"/>
          <w:szCs w:val="23"/>
        </w:rPr>
        <w:t>октября</w:t>
      </w:r>
      <w:r w:rsidR="00785EB0" w:rsidRPr="00A537F3">
        <w:rPr>
          <w:rFonts w:ascii="Times New Roman" w:hAnsi="Times New Roman"/>
          <w:bCs/>
          <w:sz w:val="23"/>
          <w:szCs w:val="23"/>
        </w:rPr>
        <w:t xml:space="preserve"> </w:t>
      </w:r>
      <w:r w:rsidR="0035031B" w:rsidRPr="00A537F3">
        <w:rPr>
          <w:rFonts w:ascii="Times New Roman" w:hAnsi="Times New Roman"/>
          <w:bCs/>
          <w:sz w:val="23"/>
          <w:szCs w:val="23"/>
        </w:rPr>
        <w:t>202</w:t>
      </w:r>
      <w:r w:rsidR="00D676AC">
        <w:rPr>
          <w:rFonts w:ascii="Times New Roman" w:hAnsi="Times New Roman"/>
          <w:bCs/>
          <w:sz w:val="23"/>
          <w:szCs w:val="23"/>
        </w:rPr>
        <w:t>6</w:t>
      </w:r>
      <w:r w:rsidRPr="00A537F3">
        <w:rPr>
          <w:rFonts w:ascii="Times New Roman" w:hAnsi="Times New Roman"/>
          <w:bCs/>
          <w:sz w:val="23"/>
          <w:szCs w:val="23"/>
        </w:rPr>
        <w:t xml:space="preserve"> г.</w:t>
      </w:r>
      <w:r w:rsidRPr="00A537F3">
        <w:rPr>
          <w:rFonts w:ascii="Times New Roman" w:hAnsi="Times New Roman"/>
          <w:bCs/>
          <w:sz w:val="23"/>
          <w:szCs w:val="23"/>
        </w:rPr>
        <w:tab/>
      </w:r>
    </w:p>
    <w:p w14:paraId="615AA525" w14:textId="410684D0" w:rsidR="00C6244F" w:rsidRPr="00A537F3" w:rsidRDefault="00C6244F" w:rsidP="00A537F3">
      <w:pPr>
        <w:spacing w:after="0"/>
        <w:rPr>
          <w:rFonts w:ascii="Times New Roman" w:hAnsi="Times New Roman"/>
          <w:bCs/>
          <w:sz w:val="23"/>
          <w:szCs w:val="23"/>
        </w:rPr>
      </w:pPr>
      <w:r w:rsidRPr="00A537F3">
        <w:rPr>
          <w:rFonts w:ascii="Times New Roman" w:hAnsi="Times New Roman"/>
          <w:bCs/>
          <w:sz w:val="23"/>
          <w:szCs w:val="23"/>
        </w:rPr>
        <w:t>Начало заседания: 1</w:t>
      </w:r>
      <w:r w:rsidR="00D676AC">
        <w:rPr>
          <w:rFonts w:ascii="Times New Roman" w:hAnsi="Times New Roman"/>
          <w:bCs/>
          <w:sz w:val="23"/>
          <w:szCs w:val="23"/>
        </w:rPr>
        <w:t>2</w:t>
      </w:r>
      <w:r w:rsidRPr="00A537F3">
        <w:rPr>
          <w:rFonts w:ascii="Times New Roman" w:hAnsi="Times New Roman"/>
          <w:bCs/>
          <w:sz w:val="23"/>
          <w:szCs w:val="23"/>
        </w:rPr>
        <w:t xml:space="preserve">:00 часов </w:t>
      </w:r>
    </w:p>
    <w:p w14:paraId="6D7E638A" w14:textId="77777777" w:rsidR="00C6244F" w:rsidRPr="00A537F3" w:rsidRDefault="00C6244F" w:rsidP="00A537F3">
      <w:pPr>
        <w:spacing w:after="0"/>
        <w:rPr>
          <w:rFonts w:ascii="Times New Roman" w:hAnsi="Times New Roman"/>
          <w:snapToGrid w:val="0"/>
          <w:sz w:val="23"/>
          <w:szCs w:val="23"/>
        </w:rPr>
      </w:pPr>
    </w:p>
    <w:p w14:paraId="0F802022" w14:textId="77777777" w:rsidR="00996FE5" w:rsidRPr="00922D41" w:rsidRDefault="00996FE5" w:rsidP="00996FE5">
      <w:pPr>
        <w:widowControl w:val="0"/>
        <w:spacing w:after="0"/>
        <w:rPr>
          <w:rFonts w:ascii="Times New Roman" w:hAnsi="Times New Roman"/>
          <w:b/>
          <w:snapToGrid w:val="0"/>
          <w:sz w:val="24"/>
          <w:szCs w:val="24"/>
        </w:rPr>
      </w:pPr>
      <w:r w:rsidRPr="00922D41">
        <w:rPr>
          <w:rFonts w:ascii="Times New Roman" w:hAnsi="Times New Roman"/>
          <w:b/>
          <w:snapToGrid w:val="0"/>
          <w:sz w:val="24"/>
          <w:szCs w:val="24"/>
        </w:rPr>
        <w:t>Экспертный совет Союза состоит из:</w:t>
      </w:r>
    </w:p>
    <w:p w14:paraId="415D6276" w14:textId="77777777" w:rsidR="00996FE5" w:rsidRPr="00922D41" w:rsidRDefault="00996FE5" w:rsidP="00996FE5">
      <w:pPr>
        <w:pStyle w:val="aa"/>
        <w:widowControl w:val="0"/>
        <w:numPr>
          <w:ilvl w:val="0"/>
          <w:numId w:val="14"/>
        </w:numPr>
        <w:spacing w:after="0"/>
        <w:ind w:left="284" w:firstLine="0"/>
        <w:rPr>
          <w:rFonts w:ascii="Times New Roman" w:hAnsi="Times New Roman"/>
          <w:sz w:val="24"/>
          <w:szCs w:val="24"/>
        </w:rPr>
      </w:pPr>
      <w:r w:rsidRPr="00922D41">
        <w:rPr>
          <w:rFonts w:ascii="Times New Roman" w:hAnsi="Times New Roman"/>
          <w:sz w:val="24"/>
          <w:szCs w:val="24"/>
        </w:rPr>
        <w:t>Заир-Бек Андрей Измаилович – президент Союза;</w:t>
      </w:r>
    </w:p>
    <w:p w14:paraId="369725DB" w14:textId="77777777" w:rsidR="00996FE5" w:rsidRPr="007E6D8C" w:rsidRDefault="00996FE5" w:rsidP="00996FE5">
      <w:pPr>
        <w:pStyle w:val="aa"/>
        <w:widowControl w:val="0"/>
        <w:numPr>
          <w:ilvl w:val="0"/>
          <w:numId w:val="14"/>
        </w:numPr>
        <w:spacing w:after="0"/>
        <w:ind w:left="284" w:firstLine="0"/>
        <w:rPr>
          <w:rFonts w:ascii="Times New Roman" w:hAnsi="Times New Roman"/>
          <w:sz w:val="24"/>
          <w:szCs w:val="24"/>
        </w:rPr>
      </w:pPr>
      <w:r w:rsidRPr="007E6D8C">
        <w:rPr>
          <w:rFonts w:ascii="Times New Roman" w:hAnsi="Times New Roman"/>
          <w:sz w:val="24"/>
          <w:szCs w:val="24"/>
        </w:rPr>
        <w:t>Лаппо Василий Иванович;</w:t>
      </w:r>
    </w:p>
    <w:p w14:paraId="5F9405FE" w14:textId="77777777" w:rsidR="00996FE5" w:rsidRPr="007E6D8C" w:rsidRDefault="00996FE5" w:rsidP="00996FE5">
      <w:pPr>
        <w:pStyle w:val="aa"/>
        <w:widowControl w:val="0"/>
        <w:numPr>
          <w:ilvl w:val="0"/>
          <w:numId w:val="14"/>
        </w:numPr>
        <w:spacing w:after="0"/>
        <w:ind w:left="284" w:firstLine="0"/>
        <w:rPr>
          <w:rFonts w:ascii="Times New Roman" w:hAnsi="Times New Roman"/>
          <w:sz w:val="24"/>
          <w:szCs w:val="24"/>
        </w:rPr>
      </w:pPr>
      <w:r w:rsidRPr="007E6D8C">
        <w:rPr>
          <w:rFonts w:ascii="Times New Roman" w:hAnsi="Times New Roman"/>
          <w:sz w:val="24"/>
          <w:szCs w:val="24"/>
        </w:rPr>
        <w:t>Ширшов Игорь Валерьевич;</w:t>
      </w:r>
    </w:p>
    <w:p w14:paraId="4CB6CD65" w14:textId="77777777" w:rsidR="00996FE5" w:rsidRPr="007E6D8C" w:rsidRDefault="00996FE5" w:rsidP="00996FE5">
      <w:pPr>
        <w:pStyle w:val="aa"/>
        <w:widowControl w:val="0"/>
        <w:numPr>
          <w:ilvl w:val="0"/>
          <w:numId w:val="14"/>
        </w:numPr>
        <w:spacing w:after="0"/>
        <w:ind w:left="284" w:firstLine="0"/>
        <w:rPr>
          <w:rFonts w:ascii="Times New Roman" w:hAnsi="Times New Roman"/>
          <w:sz w:val="24"/>
          <w:szCs w:val="24"/>
        </w:rPr>
      </w:pPr>
      <w:r w:rsidRPr="007E6D8C">
        <w:rPr>
          <w:rFonts w:ascii="Times New Roman" w:hAnsi="Times New Roman"/>
          <w:sz w:val="24"/>
          <w:szCs w:val="24"/>
        </w:rPr>
        <w:t xml:space="preserve">Кулешов Марс </w:t>
      </w:r>
      <w:proofErr w:type="spellStart"/>
      <w:r w:rsidRPr="007E6D8C">
        <w:rPr>
          <w:rFonts w:ascii="Times New Roman" w:hAnsi="Times New Roman"/>
          <w:sz w:val="24"/>
          <w:szCs w:val="24"/>
        </w:rPr>
        <w:t>Турсунбекович</w:t>
      </w:r>
      <w:proofErr w:type="spellEnd"/>
      <w:r w:rsidRPr="007E6D8C">
        <w:rPr>
          <w:rFonts w:ascii="Times New Roman" w:hAnsi="Times New Roman"/>
          <w:sz w:val="24"/>
          <w:szCs w:val="24"/>
        </w:rPr>
        <w:t>;</w:t>
      </w:r>
    </w:p>
    <w:p w14:paraId="1BF279A7" w14:textId="77777777" w:rsidR="00996FE5" w:rsidRPr="007E6D8C" w:rsidRDefault="00996FE5" w:rsidP="00996FE5">
      <w:pPr>
        <w:pStyle w:val="aa"/>
        <w:widowControl w:val="0"/>
        <w:numPr>
          <w:ilvl w:val="0"/>
          <w:numId w:val="14"/>
        </w:numPr>
        <w:spacing w:after="0"/>
        <w:ind w:left="284" w:firstLine="0"/>
        <w:rPr>
          <w:rFonts w:ascii="Times New Roman" w:hAnsi="Times New Roman"/>
          <w:sz w:val="24"/>
          <w:szCs w:val="24"/>
        </w:rPr>
      </w:pPr>
      <w:r w:rsidRPr="007E6D8C">
        <w:rPr>
          <w:rFonts w:ascii="Times New Roman" w:hAnsi="Times New Roman"/>
          <w:sz w:val="24"/>
          <w:szCs w:val="24"/>
        </w:rPr>
        <w:t xml:space="preserve">Сек Евгений </w:t>
      </w:r>
      <w:proofErr w:type="spellStart"/>
      <w:r w:rsidRPr="007E6D8C">
        <w:rPr>
          <w:rFonts w:ascii="Times New Roman" w:hAnsi="Times New Roman"/>
          <w:sz w:val="24"/>
          <w:szCs w:val="24"/>
        </w:rPr>
        <w:t>Кояевич</w:t>
      </w:r>
      <w:proofErr w:type="spellEnd"/>
      <w:r w:rsidRPr="007E6D8C">
        <w:rPr>
          <w:rFonts w:ascii="Times New Roman" w:hAnsi="Times New Roman"/>
          <w:sz w:val="24"/>
          <w:szCs w:val="24"/>
        </w:rPr>
        <w:t>;</w:t>
      </w:r>
    </w:p>
    <w:p w14:paraId="4031CCF7" w14:textId="77777777" w:rsidR="00996FE5" w:rsidRPr="00F67491" w:rsidRDefault="00996FE5" w:rsidP="00996FE5">
      <w:pPr>
        <w:pStyle w:val="aa"/>
        <w:widowControl w:val="0"/>
        <w:numPr>
          <w:ilvl w:val="0"/>
          <w:numId w:val="14"/>
        </w:numPr>
        <w:spacing w:after="0"/>
        <w:ind w:left="284" w:firstLine="0"/>
        <w:rPr>
          <w:rFonts w:ascii="Times New Roman" w:hAnsi="Times New Roman"/>
          <w:sz w:val="24"/>
          <w:szCs w:val="24"/>
        </w:rPr>
      </w:pPr>
      <w:r w:rsidRPr="007E6D8C">
        <w:rPr>
          <w:rFonts w:ascii="Times New Roman" w:hAnsi="Times New Roman"/>
          <w:sz w:val="24"/>
          <w:szCs w:val="24"/>
        </w:rPr>
        <w:t>Любо Игорь Александрович</w:t>
      </w:r>
      <w:r>
        <w:rPr>
          <w:rFonts w:ascii="Times New Roman" w:hAnsi="Times New Roman"/>
          <w:sz w:val="24"/>
          <w:szCs w:val="24"/>
        </w:rPr>
        <w:t>.</w:t>
      </w:r>
    </w:p>
    <w:p w14:paraId="70EFC5BD" w14:textId="77777777" w:rsidR="00352062" w:rsidRPr="00922D41" w:rsidRDefault="00352062" w:rsidP="00352062">
      <w:pPr>
        <w:widowControl w:val="0"/>
        <w:spacing w:after="0"/>
        <w:rPr>
          <w:rFonts w:ascii="Times New Roman" w:hAnsi="Times New Roman"/>
          <w:b/>
          <w:snapToGrid w:val="0"/>
          <w:sz w:val="24"/>
          <w:szCs w:val="24"/>
        </w:rPr>
      </w:pPr>
    </w:p>
    <w:p w14:paraId="3981E67C" w14:textId="2E2D9B37" w:rsidR="00352062" w:rsidRPr="00922D41" w:rsidRDefault="00352062" w:rsidP="00352062">
      <w:pPr>
        <w:widowControl w:val="0"/>
        <w:spacing w:after="0"/>
        <w:rPr>
          <w:rFonts w:ascii="Times New Roman" w:hAnsi="Times New Roman"/>
          <w:b/>
          <w:snapToGrid w:val="0"/>
          <w:sz w:val="24"/>
          <w:szCs w:val="24"/>
        </w:rPr>
      </w:pPr>
      <w:r w:rsidRPr="00922D41">
        <w:rPr>
          <w:rFonts w:ascii="Times New Roman" w:hAnsi="Times New Roman"/>
          <w:b/>
          <w:snapToGrid w:val="0"/>
          <w:sz w:val="24"/>
          <w:szCs w:val="24"/>
        </w:rPr>
        <w:t>На заседании Экспертного совета Союза присутствовали</w:t>
      </w:r>
      <w:r>
        <w:rPr>
          <w:rFonts w:ascii="Times New Roman" w:hAnsi="Times New Roman"/>
          <w:b/>
          <w:snapToGrid w:val="0"/>
          <w:sz w:val="24"/>
          <w:szCs w:val="24"/>
        </w:rPr>
        <w:t xml:space="preserve"> </w:t>
      </w:r>
      <w:r w:rsidR="00F81A94">
        <w:rPr>
          <w:rFonts w:ascii="Times New Roman" w:hAnsi="Times New Roman"/>
          <w:b/>
          <w:snapToGrid w:val="0"/>
          <w:sz w:val="24"/>
          <w:szCs w:val="24"/>
        </w:rPr>
        <w:t>5</w:t>
      </w:r>
      <w:r>
        <w:rPr>
          <w:rFonts w:ascii="Times New Roman" w:hAnsi="Times New Roman"/>
          <w:b/>
          <w:snapToGrid w:val="0"/>
          <w:sz w:val="24"/>
          <w:szCs w:val="24"/>
        </w:rPr>
        <w:t xml:space="preserve"> </w:t>
      </w:r>
      <w:r w:rsidRPr="00922D41">
        <w:rPr>
          <w:rFonts w:ascii="Times New Roman" w:hAnsi="Times New Roman"/>
          <w:b/>
          <w:snapToGrid w:val="0"/>
          <w:sz w:val="24"/>
          <w:szCs w:val="24"/>
        </w:rPr>
        <w:t>(</w:t>
      </w:r>
      <w:r w:rsidR="00F81A94">
        <w:rPr>
          <w:rFonts w:ascii="Times New Roman" w:hAnsi="Times New Roman"/>
          <w:b/>
          <w:snapToGrid w:val="0"/>
          <w:sz w:val="24"/>
          <w:szCs w:val="24"/>
        </w:rPr>
        <w:t>пять</w:t>
      </w:r>
      <w:r w:rsidRPr="00922D41">
        <w:rPr>
          <w:rFonts w:ascii="Times New Roman" w:hAnsi="Times New Roman"/>
          <w:b/>
          <w:snapToGrid w:val="0"/>
          <w:sz w:val="24"/>
          <w:szCs w:val="24"/>
        </w:rPr>
        <w:t>) представител</w:t>
      </w:r>
      <w:r w:rsidR="00F81A94">
        <w:rPr>
          <w:rFonts w:ascii="Times New Roman" w:hAnsi="Times New Roman"/>
          <w:b/>
          <w:snapToGrid w:val="0"/>
          <w:sz w:val="24"/>
          <w:szCs w:val="24"/>
        </w:rPr>
        <w:t>ей</w:t>
      </w:r>
      <w:r w:rsidRPr="00922D41">
        <w:rPr>
          <w:rFonts w:ascii="Times New Roman" w:hAnsi="Times New Roman"/>
          <w:b/>
          <w:snapToGrid w:val="0"/>
          <w:sz w:val="24"/>
          <w:szCs w:val="24"/>
        </w:rPr>
        <w:t xml:space="preserve"> с правом голоса:</w:t>
      </w:r>
    </w:p>
    <w:p w14:paraId="294EFD1C" w14:textId="77777777" w:rsidR="00996FE5" w:rsidRPr="00922D41" w:rsidRDefault="00996FE5" w:rsidP="00996FE5">
      <w:pPr>
        <w:numPr>
          <w:ilvl w:val="0"/>
          <w:numId w:val="1"/>
        </w:numPr>
        <w:tabs>
          <w:tab w:val="left" w:pos="374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922D41">
        <w:rPr>
          <w:rFonts w:ascii="Times New Roman" w:hAnsi="Times New Roman"/>
          <w:sz w:val="24"/>
          <w:szCs w:val="24"/>
        </w:rPr>
        <w:t>Заир-Бек Андрей Измаилович – президент Союза;</w:t>
      </w:r>
    </w:p>
    <w:p w14:paraId="5650DF6E" w14:textId="77777777" w:rsidR="00996FE5" w:rsidRDefault="00996FE5" w:rsidP="00996FE5">
      <w:pPr>
        <w:numPr>
          <w:ilvl w:val="0"/>
          <w:numId w:val="1"/>
        </w:numPr>
        <w:shd w:val="clear" w:color="auto" w:fill="FFFFFF"/>
        <w:tabs>
          <w:tab w:val="left" w:pos="374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922D41">
        <w:rPr>
          <w:rFonts w:ascii="Times New Roman" w:hAnsi="Times New Roman"/>
          <w:sz w:val="24"/>
          <w:szCs w:val="24"/>
        </w:rPr>
        <w:t>Лаппо Василий Иванович;</w:t>
      </w:r>
    </w:p>
    <w:p w14:paraId="77986B01" w14:textId="77777777" w:rsidR="00996FE5" w:rsidRDefault="00996FE5" w:rsidP="00996FE5">
      <w:pPr>
        <w:numPr>
          <w:ilvl w:val="0"/>
          <w:numId w:val="1"/>
        </w:numPr>
        <w:shd w:val="clear" w:color="auto" w:fill="FFFFFF"/>
        <w:tabs>
          <w:tab w:val="left" w:pos="374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F65A64">
        <w:rPr>
          <w:rFonts w:ascii="Times New Roman" w:hAnsi="Times New Roman"/>
          <w:sz w:val="24"/>
          <w:szCs w:val="24"/>
        </w:rPr>
        <w:t xml:space="preserve">Кулешов Марс </w:t>
      </w:r>
      <w:proofErr w:type="spellStart"/>
      <w:r w:rsidRPr="00F65A64">
        <w:rPr>
          <w:rFonts w:ascii="Times New Roman" w:hAnsi="Times New Roman"/>
          <w:sz w:val="24"/>
          <w:szCs w:val="24"/>
        </w:rPr>
        <w:t>Турсунбекович</w:t>
      </w:r>
      <w:proofErr w:type="spellEnd"/>
      <w:r w:rsidRPr="00F65A64">
        <w:rPr>
          <w:rFonts w:ascii="Times New Roman" w:hAnsi="Times New Roman"/>
          <w:sz w:val="24"/>
          <w:szCs w:val="24"/>
        </w:rPr>
        <w:t>;</w:t>
      </w:r>
    </w:p>
    <w:p w14:paraId="2D4E02B8" w14:textId="3841FB21" w:rsidR="00996FE5" w:rsidRDefault="00996FE5" w:rsidP="00996FE5">
      <w:pPr>
        <w:numPr>
          <w:ilvl w:val="0"/>
          <w:numId w:val="1"/>
        </w:numPr>
        <w:shd w:val="clear" w:color="auto" w:fill="FFFFFF"/>
        <w:tabs>
          <w:tab w:val="left" w:pos="374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F65A64">
        <w:rPr>
          <w:rFonts w:ascii="Times New Roman" w:hAnsi="Times New Roman"/>
          <w:sz w:val="24"/>
          <w:szCs w:val="24"/>
        </w:rPr>
        <w:t xml:space="preserve">Сек Евгений </w:t>
      </w:r>
      <w:proofErr w:type="spellStart"/>
      <w:r w:rsidRPr="00F65A64">
        <w:rPr>
          <w:rFonts w:ascii="Times New Roman" w:hAnsi="Times New Roman"/>
          <w:sz w:val="24"/>
          <w:szCs w:val="24"/>
        </w:rPr>
        <w:t>Кояевич</w:t>
      </w:r>
      <w:proofErr w:type="spellEnd"/>
      <w:r w:rsidRPr="00F65A64">
        <w:rPr>
          <w:rFonts w:ascii="Times New Roman" w:hAnsi="Times New Roman"/>
          <w:sz w:val="24"/>
          <w:szCs w:val="24"/>
        </w:rPr>
        <w:t>.</w:t>
      </w:r>
    </w:p>
    <w:p w14:paraId="564BF462" w14:textId="3AEB33CF" w:rsidR="00740D7D" w:rsidRDefault="00740D7D" w:rsidP="00996FE5">
      <w:pPr>
        <w:numPr>
          <w:ilvl w:val="0"/>
          <w:numId w:val="1"/>
        </w:numPr>
        <w:shd w:val="clear" w:color="auto" w:fill="FFFFFF"/>
        <w:tabs>
          <w:tab w:val="left" w:pos="374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7E6D8C">
        <w:rPr>
          <w:rFonts w:ascii="Times New Roman" w:hAnsi="Times New Roman"/>
          <w:sz w:val="24"/>
          <w:szCs w:val="24"/>
        </w:rPr>
        <w:t>Любо Игорь Александрович</w:t>
      </w:r>
    </w:p>
    <w:p w14:paraId="3519A40C" w14:textId="77777777" w:rsidR="00C6244F" w:rsidRPr="00A537F3" w:rsidRDefault="00C6244F" w:rsidP="00A537F3">
      <w:pPr>
        <w:tabs>
          <w:tab w:val="left" w:pos="374"/>
        </w:tabs>
        <w:spacing w:after="0"/>
        <w:contextualSpacing/>
        <w:jc w:val="both"/>
        <w:rPr>
          <w:rFonts w:ascii="Times New Roman" w:hAnsi="Times New Roman"/>
          <w:b/>
          <w:sz w:val="23"/>
          <w:szCs w:val="23"/>
        </w:rPr>
      </w:pPr>
    </w:p>
    <w:p w14:paraId="33B7364E" w14:textId="77777777" w:rsidR="00C6244F" w:rsidRPr="00A537F3" w:rsidRDefault="00C6244F" w:rsidP="00A537F3">
      <w:pPr>
        <w:shd w:val="clear" w:color="auto" w:fill="FFFFFF"/>
        <w:tabs>
          <w:tab w:val="left" w:pos="374"/>
        </w:tabs>
        <w:spacing w:after="0"/>
        <w:jc w:val="both"/>
        <w:rPr>
          <w:rFonts w:ascii="Times New Roman" w:hAnsi="Times New Roman"/>
          <w:b/>
          <w:sz w:val="23"/>
          <w:szCs w:val="23"/>
        </w:rPr>
      </w:pPr>
      <w:r w:rsidRPr="00A537F3">
        <w:rPr>
          <w:rFonts w:ascii="Times New Roman" w:hAnsi="Times New Roman"/>
          <w:b/>
          <w:sz w:val="23"/>
          <w:szCs w:val="23"/>
        </w:rPr>
        <w:t xml:space="preserve">Кворум </w:t>
      </w:r>
      <w:r w:rsidR="000B0B96" w:rsidRPr="00A537F3">
        <w:rPr>
          <w:rFonts w:ascii="Times New Roman" w:hAnsi="Times New Roman"/>
          <w:b/>
          <w:sz w:val="23"/>
          <w:szCs w:val="23"/>
        </w:rPr>
        <w:t xml:space="preserve">для проведения Экспертного совета Союза </w:t>
      </w:r>
      <w:r w:rsidRPr="00A537F3">
        <w:rPr>
          <w:rFonts w:ascii="Times New Roman" w:hAnsi="Times New Roman"/>
          <w:b/>
          <w:sz w:val="23"/>
          <w:szCs w:val="23"/>
        </w:rPr>
        <w:t>имеется</w:t>
      </w:r>
    </w:p>
    <w:p w14:paraId="16AB0EED" w14:textId="77777777" w:rsidR="00C6244F" w:rsidRPr="00A537F3" w:rsidRDefault="00C6244F" w:rsidP="00A537F3">
      <w:pPr>
        <w:widowControl w:val="0"/>
        <w:spacing w:after="0"/>
        <w:jc w:val="both"/>
        <w:rPr>
          <w:rFonts w:ascii="Times New Roman" w:hAnsi="Times New Roman"/>
          <w:b/>
          <w:snapToGrid w:val="0"/>
          <w:sz w:val="23"/>
          <w:szCs w:val="23"/>
          <w:u w:val="single"/>
        </w:rPr>
      </w:pPr>
    </w:p>
    <w:p w14:paraId="3B68639A" w14:textId="77777777" w:rsidR="00432E54" w:rsidRPr="00A537F3" w:rsidRDefault="00C6244F" w:rsidP="00A537F3">
      <w:pPr>
        <w:widowControl w:val="0"/>
        <w:spacing w:after="0"/>
        <w:jc w:val="both"/>
        <w:rPr>
          <w:rFonts w:ascii="Times New Roman" w:hAnsi="Times New Roman"/>
          <w:sz w:val="23"/>
          <w:szCs w:val="23"/>
        </w:rPr>
      </w:pPr>
      <w:r w:rsidRPr="00A537F3">
        <w:rPr>
          <w:rFonts w:ascii="Times New Roman" w:hAnsi="Times New Roman"/>
          <w:b/>
          <w:snapToGrid w:val="0"/>
          <w:sz w:val="23"/>
          <w:szCs w:val="23"/>
          <w:u w:val="single"/>
        </w:rPr>
        <w:t>Повестка дня:</w:t>
      </w:r>
    </w:p>
    <w:p w14:paraId="2EC1EC0E" w14:textId="77777777" w:rsidR="00051915" w:rsidRPr="00A537F3" w:rsidRDefault="00051915" w:rsidP="00A537F3">
      <w:pPr>
        <w:widowControl w:val="0"/>
        <w:spacing w:after="0"/>
        <w:jc w:val="both"/>
        <w:rPr>
          <w:rFonts w:ascii="Times New Roman" w:hAnsi="Times New Roman"/>
          <w:sz w:val="23"/>
          <w:szCs w:val="23"/>
        </w:rPr>
      </w:pPr>
    </w:p>
    <w:p w14:paraId="60899825" w14:textId="77777777" w:rsidR="00772CF4" w:rsidRPr="00A537F3" w:rsidRDefault="00772CF4" w:rsidP="00A537F3">
      <w:pPr>
        <w:pStyle w:val="aa"/>
        <w:widowControl w:val="0"/>
        <w:numPr>
          <w:ilvl w:val="0"/>
          <w:numId w:val="9"/>
        </w:numPr>
        <w:spacing w:after="0"/>
        <w:jc w:val="both"/>
        <w:rPr>
          <w:rFonts w:ascii="Times New Roman" w:hAnsi="Times New Roman"/>
          <w:snapToGrid w:val="0"/>
          <w:sz w:val="23"/>
          <w:szCs w:val="23"/>
        </w:rPr>
      </w:pPr>
      <w:r w:rsidRPr="00A537F3">
        <w:rPr>
          <w:rFonts w:ascii="Times New Roman" w:hAnsi="Times New Roman"/>
          <w:snapToGrid w:val="0"/>
          <w:sz w:val="23"/>
          <w:szCs w:val="23"/>
        </w:rPr>
        <w:t>О назначении состава Контрольного Комитета Союза</w:t>
      </w:r>
    </w:p>
    <w:p w14:paraId="199EB316" w14:textId="77777777" w:rsidR="00C6244F" w:rsidRPr="00A537F3" w:rsidRDefault="00C6244F" w:rsidP="00A537F3">
      <w:pPr>
        <w:widowControl w:val="0"/>
        <w:spacing w:after="0"/>
        <w:contextualSpacing/>
        <w:jc w:val="both"/>
        <w:rPr>
          <w:rFonts w:ascii="Times New Roman" w:hAnsi="Times New Roman"/>
          <w:b/>
          <w:snapToGrid w:val="0"/>
          <w:sz w:val="23"/>
          <w:szCs w:val="23"/>
          <w:u w:val="single"/>
        </w:rPr>
      </w:pPr>
    </w:p>
    <w:p w14:paraId="78491F31" w14:textId="77777777" w:rsidR="000F4F87" w:rsidRPr="00A537F3" w:rsidRDefault="000F4F87" w:rsidP="00A537F3">
      <w:pPr>
        <w:spacing w:before="60" w:after="120"/>
        <w:ind w:right="284"/>
        <w:jc w:val="both"/>
        <w:rPr>
          <w:rFonts w:ascii="Times New Roman" w:hAnsi="Times New Roman"/>
          <w:b/>
          <w:snapToGrid w:val="0"/>
          <w:sz w:val="23"/>
          <w:szCs w:val="23"/>
          <w:u w:val="single"/>
        </w:rPr>
      </w:pPr>
      <w:r w:rsidRPr="00A537F3">
        <w:rPr>
          <w:rFonts w:ascii="Times New Roman" w:hAnsi="Times New Roman"/>
          <w:b/>
          <w:snapToGrid w:val="0"/>
          <w:sz w:val="23"/>
          <w:szCs w:val="23"/>
          <w:u w:val="single"/>
        </w:rPr>
        <w:t>Вопросы заседания:</w:t>
      </w:r>
    </w:p>
    <w:p w14:paraId="283E9097" w14:textId="77777777" w:rsidR="00AE72BB" w:rsidRPr="00A537F3" w:rsidRDefault="000F4F87" w:rsidP="00A537F3">
      <w:pPr>
        <w:spacing w:before="60" w:after="120"/>
        <w:ind w:right="284"/>
        <w:jc w:val="both"/>
        <w:rPr>
          <w:rFonts w:ascii="Times New Roman" w:hAnsi="Times New Roman"/>
          <w:b/>
          <w:snapToGrid w:val="0"/>
          <w:sz w:val="23"/>
          <w:szCs w:val="23"/>
          <w:u w:val="single"/>
        </w:rPr>
      </w:pPr>
      <w:r w:rsidRPr="00A537F3">
        <w:rPr>
          <w:rFonts w:ascii="Times New Roman" w:hAnsi="Times New Roman"/>
          <w:b/>
          <w:snapToGrid w:val="0"/>
          <w:sz w:val="23"/>
          <w:szCs w:val="23"/>
          <w:u w:val="single"/>
        </w:rPr>
        <w:t>1. Избрание секретаря заседания Экспертного совета Союза</w:t>
      </w:r>
      <w:r w:rsidR="009D03E1" w:rsidRPr="00A537F3">
        <w:rPr>
          <w:rFonts w:ascii="Times New Roman" w:hAnsi="Times New Roman"/>
          <w:b/>
          <w:snapToGrid w:val="0"/>
          <w:sz w:val="23"/>
          <w:szCs w:val="23"/>
          <w:u w:val="single"/>
        </w:rPr>
        <w:t>:</w:t>
      </w:r>
    </w:p>
    <w:p w14:paraId="033DB904" w14:textId="77777777" w:rsidR="00772CF4" w:rsidRPr="00A537F3" w:rsidRDefault="000F4F87" w:rsidP="00A537F3">
      <w:pPr>
        <w:spacing w:before="60" w:after="120"/>
        <w:ind w:right="284"/>
        <w:rPr>
          <w:rFonts w:ascii="Times New Roman" w:hAnsi="Times New Roman"/>
          <w:b/>
          <w:i/>
          <w:snapToGrid w:val="0"/>
          <w:sz w:val="23"/>
          <w:szCs w:val="23"/>
        </w:rPr>
      </w:pPr>
      <w:r w:rsidRPr="00A537F3">
        <w:rPr>
          <w:rFonts w:ascii="Times New Roman" w:hAnsi="Times New Roman"/>
          <w:b/>
          <w:i/>
          <w:snapToGrid w:val="0"/>
          <w:sz w:val="23"/>
          <w:szCs w:val="23"/>
        </w:rPr>
        <w:t>Слушали</w:t>
      </w:r>
    </w:p>
    <w:p w14:paraId="71EF7EDB" w14:textId="77777777" w:rsidR="006965B6" w:rsidRPr="00A537F3" w:rsidRDefault="000F4F87" w:rsidP="00A537F3">
      <w:pPr>
        <w:spacing w:before="60" w:after="120"/>
        <w:ind w:right="284"/>
        <w:rPr>
          <w:rFonts w:ascii="Times New Roman" w:hAnsi="Times New Roman"/>
          <w:sz w:val="23"/>
          <w:szCs w:val="23"/>
        </w:rPr>
      </w:pPr>
      <w:r w:rsidRPr="00A537F3">
        <w:rPr>
          <w:rFonts w:ascii="Times New Roman" w:hAnsi="Times New Roman"/>
          <w:sz w:val="23"/>
          <w:szCs w:val="23"/>
        </w:rPr>
        <w:t>Председателя заседания Экспертного совета Союза</w:t>
      </w:r>
      <w:r w:rsidR="00772CF4" w:rsidRPr="00A537F3">
        <w:rPr>
          <w:rFonts w:ascii="Times New Roman" w:hAnsi="Times New Roman"/>
          <w:sz w:val="23"/>
          <w:szCs w:val="23"/>
        </w:rPr>
        <w:t xml:space="preserve"> </w:t>
      </w:r>
      <w:r w:rsidRPr="00A537F3">
        <w:rPr>
          <w:rFonts w:ascii="Times New Roman" w:hAnsi="Times New Roman"/>
          <w:sz w:val="23"/>
          <w:szCs w:val="23"/>
        </w:rPr>
        <w:t>-</w:t>
      </w:r>
      <w:r w:rsidR="00772CF4" w:rsidRPr="00A537F3">
        <w:rPr>
          <w:rFonts w:ascii="Times New Roman" w:hAnsi="Times New Roman"/>
          <w:sz w:val="23"/>
          <w:szCs w:val="23"/>
        </w:rPr>
        <w:t xml:space="preserve"> </w:t>
      </w:r>
      <w:r w:rsidRPr="00A537F3">
        <w:rPr>
          <w:rFonts w:ascii="Times New Roman" w:hAnsi="Times New Roman"/>
          <w:sz w:val="23"/>
          <w:szCs w:val="23"/>
        </w:rPr>
        <w:t>президента Заир</w:t>
      </w:r>
      <w:r w:rsidR="00772CF4" w:rsidRPr="00A537F3">
        <w:rPr>
          <w:rFonts w:ascii="Times New Roman" w:hAnsi="Times New Roman"/>
          <w:sz w:val="23"/>
          <w:szCs w:val="23"/>
        </w:rPr>
        <w:t>-</w:t>
      </w:r>
      <w:r w:rsidRPr="00A537F3">
        <w:rPr>
          <w:rFonts w:ascii="Times New Roman" w:hAnsi="Times New Roman"/>
          <w:sz w:val="23"/>
          <w:szCs w:val="23"/>
        </w:rPr>
        <w:t>Бека</w:t>
      </w:r>
      <w:r w:rsidR="00772CF4" w:rsidRPr="00A537F3">
        <w:rPr>
          <w:rFonts w:ascii="Times New Roman" w:hAnsi="Times New Roman"/>
          <w:sz w:val="23"/>
          <w:szCs w:val="23"/>
        </w:rPr>
        <w:t xml:space="preserve"> </w:t>
      </w:r>
      <w:r w:rsidRPr="00A537F3">
        <w:rPr>
          <w:rFonts w:ascii="Times New Roman" w:hAnsi="Times New Roman"/>
          <w:sz w:val="23"/>
          <w:szCs w:val="23"/>
        </w:rPr>
        <w:t>Андрея Измаиловича, который предложил избрать секретарем заседания</w:t>
      </w:r>
      <w:r w:rsidR="0037374B" w:rsidRPr="00A537F3">
        <w:rPr>
          <w:rFonts w:ascii="Times New Roman" w:hAnsi="Times New Roman"/>
          <w:sz w:val="23"/>
          <w:szCs w:val="23"/>
        </w:rPr>
        <w:t xml:space="preserve"> </w:t>
      </w:r>
      <w:r w:rsidRPr="00A537F3">
        <w:rPr>
          <w:rFonts w:ascii="Times New Roman" w:hAnsi="Times New Roman"/>
          <w:sz w:val="23"/>
          <w:szCs w:val="23"/>
        </w:rPr>
        <w:t>ис</w:t>
      </w:r>
      <w:r w:rsidR="00211154" w:rsidRPr="00A537F3">
        <w:rPr>
          <w:rFonts w:ascii="Times New Roman" w:hAnsi="Times New Roman"/>
          <w:sz w:val="23"/>
          <w:szCs w:val="23"/>
        </w:rPr>
        <w:t xml:space="preserve">полнительного директора </w:t>
      </w:r>
      <w:proofErr w:type="spellStart"/>
      <w:r w:rsidR="00211154" w:rsidRPr="00A537F3">
        <w:rPr>
          <w:rFonts w:ascii="Times New Roman" w:hAnsi="Times New Roman"/>
          <w:sz w:val="23"/>
          <w:szCs w:val="23"/>
        </w:rPr>
        <w:t>Юденкову</w:t>
      </w:r>
      <w:proofErr w:type="spellEnd"/>
      <w:r w:rsidR="00211154" w:rsidRPr="00A537F3">
        <w:rPr>
          <w:rFonts w:ascii="Times New Roman" w:hAnsi="Times New Roman"/>
          <w:sz w:val="23"/>
          <w:szCs w:val="23"/>
        </w:rPr>
        <w:t xml:space="preserve"> Инессу</w:t>
      </w:r>
      <w:r w:rsidRPr="00A537F3">
        <w:rPr>
          <w:rFonts w:ascii="Times New Roman" w:hAnsi="Times New Roman"/>
          <w:sz w:val="23"/>
          <w:szCs w:val="23"/>
        </w:rPr>
        <w:t xml:space="preserve"> Юрьев</w:t>
      </w:r>
      <w:r w:rsidR="00211154" w:rsidRPr="00A537F3">
        <w:rPr>
          <w:rFonts w:ascii="Times New Roman" w:hAnsi="Times New Roman"/>
          <w:sz w:val="23"/>
          <w:szCs w:val="23"/>
        </w:rPr>
        <w:t>ну</w:t>
      </w:r>
      <w:r w:rsidRPr="00A537F3">
        <w:rPr>
          <w:rFonts w:ascii="Times New Roman" w:hAnsi="Times New Roman"/>
          <w:sz w:val="23"/>
          <w:szCs w:val="23"/>
        </w:rPr>
        <w:t>.</w:t>
      </w:r>
    </w:p>
    <w:p w14:paraId="0BE27E71" w14:textId="77777777" w:rsidR="000F4F87" w:rsidRPr="00A537F3" w:rsidRDefault="000F4F87" w:rsidP="00A537F3">
      <w:pPr>
        <w:spacing w:before="60" w:after="120"/>
        <w:ind w:right="284"/>
        <w:rPr>
          <w:rFonts w:ascii="Times New Roman" w:hAnsi="Times New Roman"/>
          <w:b/>
          <w:i/>
          <w:sz w:val="23"/>
          <w:szCs w:val="23"/>
        </w:rPr>
      </w:pPr>
      <w:r w:rsidRPr="00A537F3">
        <w:rPr>
          <w:rFonts w:ascii="Times New Roman" w:hAnsi="Times New Roman"/>
          <w:b/>
          <w:i/>
          <w:sz w:val="23"/>
          <w:szCs w:val="23"/>
        </w:rPr>
        <w:t>Решили</w:t>
      </w:r>
    </w:p>
    <w:p w14:paraId="0B19683B" w14:textId="77777777" w:rsidR="000F4F87" w:rsidRPr="00A537F3" w:rsidRDefault="000F4F87" w:rsidP="00A537F3">
      <w:pPr>
        <w:spacing w:before="60" w:after="0"/>
        <w:ind w:right="284" w:firstLine="708"/>
        <w:rPr>
          <w:rFonts w:ascii="Times New Roman" w:hAnsi="Times New Roman"/>
          <w:sz w:val="23"/>
          <w:szCs w:val="23"/>
        </w:rPr>
      </w:pPr>
      <w:r w:rsidRPr="00A537F3">
        <w:rPr>
          <w:rFonts w:ascii="Times New Roman" w:hAnsi="Times New Roman"/>
          <w:sz w:val="23"/>
          <w:szCs w:val="23"/>
        </w:rPr>
        <w:t>Избрать секретарем заседания Экспертного совета Союза ис</w:t>
      </w:r>
      <w:r w:rsidR="00211154" w:rsidRPr="00A537F3">
        <w:rPr>
          <w:rFonts w:ascii="Times New Roman" w:hAnsi="Times New Roman"/>
          <w:sz w:val="23"/>
          <w:szCs w:val="23"/>
        </w:rPr>
        <w:t xml:space="preserve">полнительного директора </w:t>
      </w:r>
      <w:proofErr w:type="spellStart"/>
      <w:r w:rsidR="00211154" w:rsidRPr="00A537F3">
        <w:rPr>
          <w:rFonts w:ascii="Times New Roman" w:hAnsi="Times New Roman"/>
          <w:sz w:val="23"/>
          <w:szCs w:val="23"/>
        </w:rPr>
        <w:t>Юденкову</w:t>
      </w:r>
      <w:proofErr w:type="spellEnd"/>
      <w:r w:rsidRPr="00A537F3">
        <w:rPr>
          <w:rFonts w:ascii="Times New Roman" w:hAnsi="Times New Roman"/>
          <w:sz w:val="23"/>
          <w:szCs w:val="23"/>
        </w:rPr>
        <w:t xml:space="preserve"> </w:t>
      </w:r>
      <w:r w:rsidR="00211154" w:rsidRPr="00A537F3">
        <w:rPr>
          <w:rFonts w:ascii="Times New Roman" w:hAnsi="Times New Roman"/>
          <w:sz w:val="23"/>
          <w:szCs w:val="23"/>
        </w:rPr>
        <w:t>Инессу Юрьевну</w:t>
      </w:r>
      <w:r w:rsidRPr="00A537F3">
        <w:rPr>
          <w:rFonts w:ascii="Times New Roman" w:hAnsi="Times New Roman"/>
          <w:sz w:val="23"/>
          <w:szCs w:val="23"/>
        </w:rPr>
        <w:t>.</w:t>
      </w:r>
    </w:p>
    <w:p w14:paraId="68C0553B" w14:textId="77777777" w:rsidR="000F4F87" w:rsidRPr="00A537F3" w:rsidRDefault="000F4F87" w:rsidP="00A537F3">
      <w:pPr>
        <w:spacing w:before="60" w:after="120"/>
        <w:ind w:right="284"/>
        <w:rPr>
          <w:rFonts w:ascii="Times New Roman" w:hAnsi="Times New Roman"/>
          <w:b/>
          <w:i/>
          <w:sz w:val="23"/>
          <w:szCs w:val="23"/>
        </w:rPr>
      </w:pPr>
      <w:r w:rsidRPr="00A537F3">
        <w:rPr>
          <w:rFonts w:ascii="Times New Roman" w:hAnsi="Times New Roman"/>
          <w:b/>
          <w:i/>
          <w:sz w:val="23"/>
          <w:szCs w:val="23"/>
        </w:rPr>
        <w:t>Голосовали</w:t>
      </w:r>
    </w:p>
    <w:p w14:paraId="3592A24F" w14:textId="77777777" w:rsidR="000F4F87" w:rsidRPr="00A537F3" w:rsidRDefault="000F4F87" w:rsidP="00A537F3">
      <w:pPr>
        <w:spacing w:before="60" w:after="120"/>
        <w:ind w:right="284"/>
        <w:rPr>
          <w:rFonts w:ascii="Times New Roman" w:hAnsi="Times New Roman"/>
          <w:sz w:val="23"/>
          <w:szCs w:val="23"/>
        </w:rPr>
      </w:pPr>
      <w:r w:rsidRPr="00A537F3">
        <w:rPr>
          <w:rFonts w:ascii="Times New Roman" w:hAnsi="Times New Roman"/>
          <w:sz w:val="23"/>
          <w:szCs w:val="23"/>
        </w:rPr>
        <w:t xml:space="preserve">ЗА – </w:t>
      </w:r>
      <w:r w:rsidR="00A537F3" w:rsidRPr="00A537F3">
        <w:rPr>
          <w:rFonts w:ascii="Times New Roman" w:hAnsi="Times New Roman"/>
          <w:sz w:val="23"/>
          <w:szCs w:val="23"/>
        </w:rPr>
        <w:t>5</w:t>
      </w:r>
      <w:r w:rsidRPr="00A537F3">
        <w:rPr>
          <w:rFonts w:ascii="Times New Roman" w:hAnsi="Times New Roman"/>
          <w:sz w:val="23"/>
          <w:szCs w:val="23"/>
        </w:rPr>
        <w:t xml:space="preserve"> чел., ПРОТИВ – 0 чел., ВОЗДЕРЖАЛИСЬ 0 - чел.</w:t>
      </w:r>
    </w:p>
    <w:p w14:paraId="55697D6D" w14:textId="77777777" w:rsidR="000F4F87" w:rsidRPr="00A537F3" w:rsidRDefault="000F4F87" w:rsidP="00A537F3">
      <w:pPr>
        <w:spacing w:before="60" w:after="120"/>
        <w:ind w:right="284"/>
        <w:rPr>
          <w:rFonts w:ascii="Times New Roman" w:hAnsi="Times New Roman"/>
          <w:sz w:val="23"/>
          <w:szCs w:val="23"/>
        </w:rPr>
      </w:pPr>
      <w:r w:rsidRPr="00A537F3">
        <w:rPr>
          <w:rFonts w:ascii="Times New Roman" w:hAnsi="Times New Roman"/>
          <w:sz w:val="23"/>
          <w:szCs w:val="23"/>
        </w:rPr>
        <w:lastRenderedPageBreak/>
        <w:t>Решение принято единогласно.</w:t>
      </w:r>
    </w:p>
    <w:p w14:paraId="4AFD9870" w14:textId="77777777" w:rsidR="00972358" w:rsidRPr="00A537F3" w:rsidRDefault="00972358" w:rsidP="00A537F3">
      <w:pPr>
        <w:spacing w:before="60" w:after="120"/>
        <w:ind w:right="284"/>
        <w:rPr>
          <w:rFonts w:ascii="Times New Roman" w:hAnsi="Times New Roman"/>
          <w:sz w:val="23"/>
          <w:szCs w:val="23"/>
        </w:rPr>
      </w:pPr>
    </w:p>
    <w:p w14:paraId="7DCDD25B" w14:textId="77777777" w:rsidR="00C028C9" w:rsidRPr="00A537F3" w:rsidRDefault="00C028C9" w:rsidP="00A537F3">
      <w:pPr>
        <w:spacing w:before="60" w:after="120"/>
        <w:ind w:right="284"/>
        <w:jc w:val="both"/>
        <w:rPr>
          <w:rFonts w:ascii="Times New Roman" w:hAnsi="Times New Roman"/>
          <w:b/>
          <w:snapToGrid w:val="0"/>
          <w:sz w:val="23"/>
          <w:szCs w:val="23"/>
          <w:u w:val="single"/>
        </w:rPr>
      </w:pPr>
      <w:r w:rsidRPr="00A537F3">
        <w:rPr>
          <w:rFonts w:ascii="Times New Roman" w:hAnsi="Times New Roman"/>
          <w:b/>
          <w:snapToGrid w:val="0"/>
          <w:sz w:val="23"/>
          <w:szCs w:val="23"/>
          <w:u w:val="single"/>
        </w:rPr>
        <w:t>2.</w:t>
      </w:r>
      <w:r w:rsidR="00AB179A" w:rsidRPr="00A537F3">
        <w:rPr>
          <w:rFonts w:ascii="Times New Roman" w:hAnsi="Times New Roman"/>
          <w:b/>
          <w:snapToGrid w:val="0"/>
          <w:sz w:val="23"/>
          <w:szCs w:val="23"/>
          <w:u w:val="single"/>
        </w:rPr>
        <w:t xml:space="preserve"> О назначении состава Контрольного Комитета Союза</w:t>
      </w:r>
      <w:r w:rsidRPr="00A537F3">
        <w:rPr>
          <w:rFonts w:ascii="Times New Roman" w:hAnsi="Times New Roman"/>
          <w:b/>
          <w:snapToGrid w:val="0"/>
          <w:sz w:val="23"/>
          <w:szCs w:val="23"/>
          <w:u w:val="single"/>
        </w:rPr>
        <w:t xml:space="preserve"> </w:t>
      </w:r>
    </w:p>
    <w:p w14:paraId="5C0BECCF" w14:textId="77777777" w:rsidR="00C028C9" w:rsidRPr="00A537F3" w:rsidRDefault="00C028C9" w:rsidP="00A537F3">
      <w:pPr>
        <w:spacing w:before="60" w:after="120"/>
        <w:ind w:right="284"/>
        <w:rPr>
          <w:rFonts w:ascii="Times New Roman" w:hAnsi="Times New Roman"/>
          <w:b/>
          <w:i/>
          <w:snapToGrid w:val="0"/>
          <w:sz w:val="23"/>
          <w:szCs w:val="23"/>
        </w:rPr>
      </w:pPr>
      <w:r w:rsidRPr="00A537F3">
        <w:rPr>
          <w:rFonts w:ascii="Times New Roman" w:hAnsi="Times New Roman"/>
          <w:b/>
          <w:i/>
          <w:snapToGrid w:val="0"/>
          <w:sz w:val="23"/>
          <w:szCs w:val="23"/>
        </w:rPr>
        <w:t xml:space="preserve">Слушали </w:t>
      </w:r>
    </w:p>
    <w:p w14:paraId="5088B5DD" w14:textId="77777777" w:rsidR="00AB179A" w:rsidRPr="00A537F3" w:rsidRDefault="00C028C9" w:rsidP="00A537F3">
      <w:pPr>
        <w:spacing w:after="0"/>
        <w:jc w:val="both"/>
        <w:rPr>
          <w:rFonts w:ascii="Times New Roman" w:eastAsia="Calibri" w:hAnsi="Times New Roman"/>
          <w:iCs/>
          <w:sz w:val="23"/>
          <w:szCs w:val="23"/>
        </w:rPr>
      </w:pPr>
      <w:r w:rsidRPr="00A537F3">
        <w:rPr>
          <w:rFonts w:ascii="Times New Roman" w:hAnsi="Times New Roman"/>
          <w:snapToGrid w:val="0"/>
          <w:sz w:val="23"/>
          <w:szCs w:val="23"/>
        </w:rPr>
        <w:t xml:space="preserve">Исполнительного директора </w:t>
      </w:r>
      <w:proofErr w:type="spellStart"/>
      <w:r w:rsidRPr="00A537F3">
        <w:rPr>
          <w:rFonts w:ascii="Times New Roman" w:hAnsi="Times New Roman"/>
          <w:snapToGrid w:val="0"/>
          <w:sz w:val="23"/>
          <w:szCs w:val="23"/>
        </w:rPr>
        <w:t>Юденкову</w:t>
      </w:r>
      <w:proofErr w:type="spellEnd"/>
      <w:r w:rsidRPr="00A537F3">
        <w:rPr>
          <w:rFonts w:ascii="Times New Roman" w:hAnsi="Times New Roman"/>
          <w:snapToGrid w:val="0"/>
          <w:sz w:val="23"/>
          <w:szCs w:val="23"/>
        </w:rPr>
        <w:t xml:space="preserve"> Инессу Юрьевну, которая предложила </w:t>
      </w:r>
      <w:r w:rsidR="00AB179A" w:rsidRPr="00A537F3">
        <w:rPr>
          <w:rFonts w:ascii="Times New Roman" w:eastAsia="Calibri" w:hAnsi="Times New Roman"/>
          <w:iCs/>
          <w:sz w:val="23"/>
          <w:szCs w:val="23"/>
        </w:rPr>
        <w:t>провести голосование для утверждения состава Контрольного Комитета Союза списком:</w:t>
      </w:r>
    </w:p>
    <w:p w14:paraId="27B5B202" w14:textId="77777777" w:rsidR="00443B32" w:rsidRPr="00A537F3" w:rsidRDefault="00352062" w:rsidP="00A537F3">
      <w:pPr>
        <w:pStyle w:val="ConsPlusNonformat"/>
        <w:widowControl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i/>
          <w:sz w:val="23"/>
          <w:szCs w:val="23"/>
          <w:u w:val="single"/>
        </w:rPr>
      </w:pPr>
      <w:r>
        <w:rPr>
          <w:rFonts w:ascii="Times New Roman" w:hAnsi="Times New Roman" w:cs="Times New Roman"/>
          <w:i/>
          <w:sz w:val="23"/>
          <w:szCs w:val="23"/>
          <w:u w:val="single"/>
        </w:rPr>
        <w:t>Заир-Бек Тимур Андреевич</w:t>
      </w:r>
      <w:r w:rsidR="00443B32" w:rsidRPr="00A537F3">
        <w:rPr>
          <w:rFonts w:ascii="Times New Roman" w:hAnsi="Times New Roman" w:cs="Times New Roman"/>
          <w:i/>
          <w:sz w:val="23"/>
          <w:szCs w:val="23"/>
          <w:u w:val="single"/>
        </w:rPr>
        <w:t>, ведущий специалист Союза – председатель Контрольного комитета;</w:t>
      </w:r>
    </w:p>
    <w:p w14:paraId="007ABE96" w14:textId="77777777" w:rsidR="00443B32" w:rsidRPr="00A537F3" w:rsidRDefault="00443B32" w:rsidP="00A537F3">
      <w:pPr>
        <w:pStyle w:val="ConsPlusNonformat"/>
        <w:widowControl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i/>
          <w:sz w:val="23"/>
          <w:szCs w:val="23"/>
          <w:u w:val="single"/>
        </w:rPr>
      </w:pPr>
      <w:r w:rsidRPr="00A537F3">
        <w:rPr>
          <w:rFonts w:ascii="Times New Roman" w:hAnsi="Times New Roman" w:cs="Times New Roman"/>
          <w:i/>
          <w:sz w:val="23"/>
          <w:szCs w:val="23"/>
          <w:u w:val="single"/>
        </w:rPr>
        <w:t>Федоров Михаил Валентинович, ООО «</w:t>
      </w:r>
      <w:proofErr w:type="spellStart"/>
      <w:r w:rsidRPr="00A537F3">
        <w:rPr>
          <w:rFonts w:ascii="Times New Roman" w:hAnsi="Times New Roman" w:cs="Times New Roman"/>
          <w:i/>
          <w:sz w:val="23"/>
          <w:szCs w:val="23"/>
          <w:u w:val="single"/>
        </w:rPr>
        <w:t>ТехноКомПроект</w:t>
      </w:r>
      <w:proofErr w:type="spellEnd"/>
      <w:r w:rsidRPr="00A537F3">
        <w:rPr>
          <w:rFonts w:ascii="Times New Roman" w:hAnsi="Times New Roman" w:cs="Times New Roman"/>
          <w:i/>
          <w:sz w:val="23"/>
          <w:szCs w:val="23"/>
          <w:u w:val="single"/>
        </w:rPr>
        <w:t>», представитель;</w:t>
      </w:r>
    </w:p>
    <w:p w14:paraId="7FEE3B62" w14:textId="77777777" w:rsidR="00443B32" w:rsidRPr="00A537F3" w:rsidRDefault="00443B32" w:rsidP="00A537F3">
      <w:pPr>
        <w:pStyle w:val="ConsPlusNonformat"/>
        <w:widowControl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i/>
          <w:sz w:val="23"/>
          <w:szCs w:val="23"/>
          <w:u w:val="single"/>
        </w:rPr>
      </w:pPr>
      <w:proofErr w:type="spellStart"/>
      <w:r w:rsidRPr="00A537F3">
        <w:rPr>
          <w:rFonts w:ascii="Times New Roman" w:hAnsi="Times New Roman" w:cs="Times New Roman"/>
          <w:i/>
          <w:sz w:val="23"/>
          <w:szCs w:val="23"/>
          <w:u w:val="single"/>
        </w:rPr>
        <w:t>Коровецкий</w:t>
      </w:r>
      <w:proofErr w:type="spellEnd"/>
      <w:r w:rsidRPr="00A537F3">
        <w:rPr>
          <w:rFonts w:ascii="Times New Roman" w:hAnsi="Times New Roman" w:cs="Times New Roman"/>
          <w:i/>
          <w:sz w:val="23"/>
          <w:szCs w:val="23"/>
          <w:u w:val="single"/>
        </w:rPr>
        <w:t xml:space="preserve"> Анатолий Владимирович, ООО «СТР Инжиниринг», генеральный директор;</w:t>
      </w:r>
    </w:p>
    <w:p w14:paraId="716915F6" w14:textId="4A68E9BE" w:rsidR="00AB179A" w:rsidRPr="00A537F3" w:rsidRDefault="00D676AC" w:rsidP="00A537F3">
      <w:pPr>
        <w:pStyle w:val="ConsPlusNonformat"/>
        <w:widowControl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i/>
          <w:sz w:val="23"/>
          <w:szCs w:val="23"/>
          <w:u w:val="single"/>
        </w:rPr>
      </w:pPr>
      <w:r>
        <w:rPr>
          <w:rFonts w:ascii="Times New Roman" w:hAnsi="Times New Roman" w:cs="Times New Roman"/>
          <w:i/>
          <w:sz w:val="23"/>
          <w:szCs w:val="23"/>
          <w:u w:val="single"/>
        </w:rPr>
        <w:t>Петрова Наталья Сергеевна,</w:t>
      </w:r>
      <w:r w:rsidRPr="00D676AC">
        <w:rPr>
          <w:rFonts w:ascii="Times New Roman" w:hAnsi="Times New Roman" w:cs="Times New Roman"/>
          <w:i/>
          <w:sz w:val="23"/>
          <w:szCs w:val="23"/>
          <w:u w:val="single"/>
        </w:rPr>
        <w:t xml:space="preserve"> </w:t>
      </w:r>
      <w:r w:rsidRPr="00A537F3">
        <w:rPr>
          <w:rFonts w:ascii="Times New Roman" w:hAnsi="Times New Roman" w:cs="Times New Roman"/>
          <w:i/>
          <w:sz w:val="23"/>
          <w:szCs w:val="23"/>
          <w:u w:val="single"/>
        </w:rPr>
        <w:t>ведущий специалист Союза</w:t>
      </w:r>
      <w:r>
        <w:rPr>
          <w:rFonts w:ascii="Times New Roman" w:hAnsi="Times New Roman" w:cs="Times New Roman"/>
          <w:i/>
          <w:sz w:val="23"/>
          <w:szCs w:val="23"/>
          <w:u w:val="single"/>
        </w:rPr>
        <w:t xml:space="preserve">. </w:t>
      </w:r>
    </w:p>
    <w:p w14:paraId="677C7161" w14:textId="77777777" w:rsidR="005B6F61" w:rsidRPr="00A537F3" w:rsidRDefault="005B6F61" w:rsidP="00A537F3">
      <w:pPr>
        <w:spacing w:before="60" w:after="120"/>
        <w:ind w:right="284"/>
        <w:rPr>
          <w:rFonts w:ascii="Times New Roman" w:hAnsi="Times New Roman"/>
          <w:b/>
          <w:i/>
          <w:sz w:val="23"/>
          <w:szCs w:val="23"/>
        </w:rPr>
      </w:pPr>
      <w:r w:rsidRPr="00A537F3">
        <w:rPr>
          <w:rFonts w:ascii="Times New Roman" w:hAnsi="Times New Roman"/>
          <w:b/>
          <w:i/>
          <w:sz w:val="23"/>
          <w:szCs w:val="23"/>
        </w:rPr>
        <w:t xml:space="preserve">Решили: </w:t>
      </w:r>
    </w:p>
    <w:p w14:paraId="2C168F8C" w14:textId="77777777" w:rsidR="00002823" w:rsidRPr="00A537F3" w:rsidRDefault="005B6F61" w:rsidP="00A537F3">
      <w:pPr>
        <w:spacing w:after="0"/>
        <w:jc w:val="both"/>
        <w:rPr>
          <w:rFonts w:ascii="Times New Roman" w:eastAsia="Calibri" w:hAnsi="Times New Roman"/>
          <w:iCs/>
          <w:sz w:val="23"/>
          <w:szCs w:val="23"/>
        </w:rPr>
      </w:pPr>
      <w:r w:rsidRPr="00A537F3">
        <w:rPr>
          <w:rFonts w:ascii="Times New Roman" w:hAnsi="Times New Roman"/>
          <w:sz w:val="23"/>
          <w:szCs w:val="23"/>
        </w:rPr>
        <w:tab/>
      </w:r>
      <w:r w:rsidR="00002823" w:rsidRPr="00A537F3">
        <w:rPr>
          <w:rFonts w:ascii="Times New Roman" w:eastAsia="Calibri" w:hAnsi="Times New Roman"/>
          <w:iCs/>
          <w:sz w:val="23"/>
          <w:szCs w:val="23"/>
        </w:rPr>
        <w:t>Утвердить состав Контрольного Комитета Союза списком:</w:t>
      </w:r>
    </w:p>
    <w:p w14:paraId="3174F5F0" w14:textId="77777777" w:rsidR="00D676AC" w:rsidRPr="00A537F3" w:rsidRDefault="00D676AC" w:rsidP="00D676AC">
      <w:pPr>
        <w:pStyle w:val="ConsPlusNonformat"/>
        <w:widowControl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i/>
          <w:sz w:val="23"/>
          <w:szCs w:val="23"/>
          <w:u w:val="single"/>
        </w:rPr>
      </w:pPr>
      <w:r>
        <w:rPr>
          <w:rFonts w:ascii="Times New Roman" w:hAnsi="Times New Roman" w:cs="Times New Roman"/>
          <w:i/>
          <w:sz w:val="23"/>
          <w:szCs w:val="23"/>
          <w:u w:val="single"/>
        </w:rPr>
        <w:t>Заир-Бек Тимур Андреевич</w:t>
      </w:r>
      <w:r w:rsidRPr="00A537F3">
        <w:rPr>
          <w:rFonts w:ascii="Times New Roman" w:hAnsi="Times New Roman" w:cs="Times New Roman"/>
          <w:i/>
          <w:sz w:val="23"/>
          <w:szCs w:val="23"/>
          <w:u w:val="single"/>
        </w:rPr>
        <w:t>, ведущий специалист Союза – председатель Контрольного комитета;</w:t>
      </w:r>
    </w:p>
    <w:p w14:paraId="6F0BD6BF" w14:textId="77777777" w:rsidR="00D676AC" w:rsidRPr="00A537F3" w:rsidRDefault="00D676AC" w:rsidP="00D676AC">
      <w:pPr>
        <w:pStyle w:val="ConsPlusNonformat"/>
        <w:widowControl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i/>
          <w:sz w:val="23"/>
          <w:szCs w:val="23"/>
          <w:u w:val="single"/>
        </w:rPr>
      </w:pPr>
      <w:r w:rsidRPr="00A537F3">
        <w:rPr>
          <w:rFonts w:ascii="Times New Roman" w:hAnsi="Times New Roman" w:cs="Times New Roman"/>
          <w:i/>
          <w:sz w:val="23"/>
          <w:szCs w:val="23"/>
          <w:u w:val="single"/>
        </w:rPr>
        <w:t>Федоров Михаил Валентинович, ООО «</w:t>
      </w:r>
      <w:proofErr w:type="spellStart"/>
      <w:r w:rsidRPr="00A537F3">
        <w:rPr>
          <w:rFonts w:ascii="Times New Roman" w:hAnsi="Times New Roman" w:cs="Times New Roman"/>
          <w:i/>
          <w:sz w:val="23"/>
          <w:szCs w:val="23"/>
          <w:u w:val="single"/>
        </w:rPr>
        <w:t>ТехноКомПроект</w:t>
      </w:r>
      <w:proofErr w:type="spellEnd"/>
      <w:r w:rsidRPr="00A537F3">
        <w:rPr>
          <w:rFonts w:ascii="Times New Roman" w:hAnsi="Times New Roman" w:cs="Times New Roman"/>
          <w:i/>
          <w:sz w:val="23"/>
          <w:szCs w:val="23"/>
          <w:u w:val="single"/>
        </w:rPr>
        <w:t>», представитель;</w:t>
      </w:r>
    </w:p>
    <w:p w14:paraId="343A4011" w14:textId="77777777" w:rsidR="00D676AC" w:rsidRPr="00A537F3" w:rsidRDefault="00D676AC" w:rsidP="00D676AC">
      <w:pPr>
        <w:pStyle w:val="ConsPlusNonformat"/>
        <w:widowControl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i/>
          <w:sz w:val="23"/>
          <w:szCs w:val="23"/>
          <w:u w:val="single"/>
        </w:rPr>
      </w:pPr>
      <w:proofErr w:type="spellStart"/>
      <w:r w:rsidRPr="00A537F3">
        <w:rPr>
          <w:rFonts w:ascii="Times New Roman" w:hAnsi="Times New Roman" w:cs="Times New Roman"/>
          <w:i/>
          <w:sz w:val="23"/>
          <w:szCs w:val="23"/>
          <w:u w:val="single"/>
        </w:rPr>
        <w:t>Коровецкий</w:t>
      </w:r>
      <w:proofErr w:type="spellEnd"/>
      <w:r w:rsidRPr="00A537F3">
        <w:rPr>
          <w:rFonts w:ascii="Times New Roman" w:hAnsi="Times New Roman" w:cs="Times New Roman"/>
          <w:i/>
          <w:sz w:val="23"/>
          <w:szCs w:val="23"/>
          <w:u w:val="single"/>
        </w:rPr>
        <w:t xml:space="preserve"> Анатолий Владимирович, ООО «СТР Инжиниринг», генеральный директор;</w:t>
      </w:r>
    </w:p>
    <w:p w14:paraId="39B8AE8F" w14:textId="77777777" w:rsidR="00D676AC" w:rsidRPr="00A537F3" w:rsidRDefault="00D676AC" w:rsidP="00D676AC">
      <w:pPr>
        <w:pStyle w:val="ConsPlusNonformat"/>
        <w:widowControl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i/>
          <w:sz w:val="23"/>
          <w:szCs w:val="23"/>
          <w:u w:val="single"/>
        </w:rPr>
      </w:pPr>
      <w:r>
        <w:rPr>
          <w:rFonts w:ascii="Times New Roman" w:hAnsi="Times New Roman" w:cs="Times New Roman"/>
          <w:i/>
          <w:sz w:val="23"/>
          <w:szCs w:val="23"/>
          <w:u w:val="single"/>
        </w:rPr>
        <w:t>Петрова Наталья Сергеевна,</w:t>
      </w:r>
      <w:r w:rsidRPr="00D676AC">
        <w:rPr>
          <w:rFonts w:ascii="Times New Roman" w:hAnsi="Times New Roman" w:cs="Times New Roman"/>
          <w:i/>
          <w:sz w:val="23"/>
          <w:szCs w:val="23"/>
          <w:u w:val="single"/>
        </w:rPr>
        <w:t xml:space="preserve"> </w:t>
      </w:r>
      <w:r w:rsidRPr="00A537F3">
        <w:rPr>
          <w:rFonts w:ascii="Times New Roman" w:hAnsi="Times New Roman" w:cs="Times New Roman"/>
          <w:i/>
          <w:sz w:val="23"/>
          <w:szCs w:val="23"/>
          <w:u w:val="single"/>
        </w:rPr>
        <w:t>ведущий специалист Союза</w:t>
      </w:r>
      <w:r>
        <w:rPr>
          <w:rFonts w:ascii="Times New Roman" w:hAnsi="Times New Roman" w:cs="Times New Roman"/>
          <w:i/>
          <w:sz w:val="23"/>
          <w:szCs w:val="23"/>
          <w:u w:val="single"/>
        </w:rPr>
        <w:t xml:space="preserve">. </w:t>
      </w:r>
    </w:p>
    <w:p w14:paraId="20177610" w14:textId="77777777" w:rsidR="005B6F61" w:rsidRPr="00A537F3" w:rsidRDefault="005B6F61" w:rsidP="00A537F3">
      <w:pPr>
        <w:pStyle w:val="ConsPlusNonformat"/>
        <w:widowControl/>
        <w:spacing w:before="60" w:after="120" w:line="276" w:lineRule="auto"/>
        <w:ind w:right="284"/>
        <w:jc w:val="both"/>
        <w:rPr>
          <w:rFonts w:ascii="Times New Roman" w:hAnsi="Times New Roman"/>
          <w:b/>
          <w:i/>
          <w:sz w:val="23"/>
          <w:szCs w:val="23"/>
        </w:rPr>
      </w:pPr>
      <w:r w:rsidRPr="00A537F3">
        <w:rPr>
          <w:rFonts w:ascii="Times New Roman" w:hAnsi="Times New Roman"/>
          <w:b/>
          <w:i/>
          <w:sz w:val="23"/>
          <w:szCs w:val="23"/>
        </w:rPr>
        <w:t>Голосовали</w:t>
      </w:r>
    </w:p>
    <w:p w14:paraId="3F19151C" w14:textId="77777777" w:rsidR="005B6F61" w:rsidRPr="00A537F3" w:rsidRDefault="005B6F61" w:rsidP="00A537F3">
      <w:pPr>
        <w:spacing w:before="60" w:after="120"/>
        <w:ind w:right="284"/>
        <w:rPr>
          <w:rFonts w:ascii="Times New Roman" w:hAnsi="Times New Roman"/>
          <w:sz w:val="23"/>
          <w:szCs w:val="23"/>
        </w:rPr>
      </w:pPr>
      <w:r w:rsidRPr="00A537F3">
        <w:rPr>
          <w:rFonts w:ascii="Times New Roman" w:hAnsi="Times New Roman"/>
          <w:sz w:val="23"/>
          <w:szCs w:val="23"/>
        </w:rPr>
        <w:t xml:space="preserve">ЗА – </w:t>
      </w:r>
      <w:r w:rsidR="00A537F3" w:rsidRPr="00A537F3">
        <w:rPr>
          <w:rFonts w:ascii="Times New Roman" w:hAnsi="Times New Roman"/>
          <w:sz w:val="23"/>
          <w:szCs w:val="23"/>
        </w:rPr>
        <w:t>5</w:t>
      </w:r>
      <w:r w:rsidRPr="00A537F3">
        <w:rPr>
          <w:rFonts w:ascii="Times New Roman" w:hAnsi="Times New Roman"/>
          <w:sz w:val="23"/>
          <w:szCs w:val="23"/>
        </w:rPr>
        <w:t xml:space="preserve"> чел., ПРОТИВ – 0 чел., ВОЗДЕРЖАЛИСЬ 0 - чел.</w:t>
      </w:r>
    </w:p>
    <w:p w14:paraId="404BB015" w14:textId="77777777" w:rsidR="005B6F61" w:rsidRPr="00A537F3" w:rsidRDefault="005B6F61" w:rsidP="00A537F3">
      <w:pPr>
        <w:spacing w:before="60" w:after="120"/>
        <w:ind w:right="284"/>
        <w:rPr>
          <w:rFonts w:ascii="Times New Roman" w:hAnsi="Times New Roman"/>
          <w:snapToGrid w:val="0"/>
          <w:sz w:val="23"/>
          <w:szCs w:val="23"/>
        </w:rPr>
      </w:pPr>
      <w:r w:rsidRPr="00A537F3">
        <w:rPr>
          <w:rFonts w:ascii="Times New Roman" w:hAnsi="Times New Roman"/>
          <w:snapToGrid w:val="0"/>
          <w:sz w:val="23"/>
          <w:szCs w:val="23"/>
        </w:rPr>
        <w:t>Решение принято единогласно.</w:t>
      </w:r>
    </w:p>
    <w:p w14:paraId="32AEF876" w14:textId="77777777" w:rsidR="00051915" w:rsidRPr="00A537F3" w:rsidRDefault="00051915" w:rsidP="00A537F3">
      <w:pPr>
        <w:spacing w:before="60" w:after="120"/>
        <w:ind w:right="284"/>
        <w:rPr>
          <w:rFonts w:ascii="Times New Roman" w:hAnsi="Times New Roman"/>
          <w:sz w:val="23"/>
          <w:szCs w:val="23"/>
        </w:rPr>
      </w:pPr>
    </w:p>
    <w:p w14:paraId="7D7E90BE" w14:textId="77777777" w:rsidR="00373136" w:rsidRPr="00A537F3" w:rsidRDefault="00373136" w:rsidP="00A537F3">
      <w:pPr>
        <w:widowControl w:val="0"/>
        <w:spacing w:after="0"/>
        <w:jc w:val="both"/>
        <w:rPr>
          <w:rFonts w:ascii="Times New Roman" w:hAnsi="Times New Roman"/>
          <w:b/>
          <w:sz w:val="23"/>
          <w:szCs w:val="23"/>
        </w:rPr>
      </w:pPr>
    </w:p>
    <w:p w14:paraId="7B83CCF8" w14:textId="77777777" w:rsidR="00695B45" w:rsidRPr="00A537F3" w:rsidRDefault="00695B45" w:rsidP="00A537F3">
      <w:pPr>
        <w:widowControl w:val="0"/>
        <w:spacing w:after="0"/>
        <w:jc w:val="both"/>
        <w:rPr>
          <w:rFonts w:ascii="Times New Roman" w:hAnsi="Times New Roman"/>
          <w:b/>
          <w:sz w:val="23"/>
          <w:szCs w:val="23"/>
        </w:rPr>
      </w:pPr>
    </w:p>
    <w:p w14:paraId="0A5B415B" w14:textId="77777777" w:rsidR="00C6244F" w:rsidRPr="00A537F3" w:rsidRDefault="001E7FBE" w:rsidP="00A537F3">
      <w:pPr>
        <w:widowControl w:val="0"/>
        <w:spacing w:after="0"/>
        <w:jc w:val="both"/>
        <w:rPr>
          <w:rFonts w:ascii="Times New Roman" w:hAnsi="Times New Roman"/>
          <w:b/>
          <w:sz w:val="23"/>
          <w:szCs w:val="23"/>
        </w:rPr>
      </w:pPr>
      <w:r w:rsidRPr="00A537F3">
        <w:rPr>
          <w:rFonts w:ascii="Times New Roman" w:hAnsi="Times New Roman"/>
          <w:b/>
          <w:sz w:val="23"/>
          <w:szCs w:val="23"/>
        </w:rPr>
        <w:t>П</w:t>
      </w:r>
      <w:r w:rsidR="004F1DB9" w:rsidRPr="00A537F3">
        <w:rPr>
          <w:rFonts w:ascii="Times New Roman" w:hAnsi="Times New Roman"/>
          <w:b/>
          <w:sz w:val="23"/>
          <w:szCs w:val="23"/>
        </w:rPr>
        <w:t>резидент</w:t>
      </w:r>
      <w:r w:rsidR="000D1A40" w:rsidRPr="00A537F3">
        <w:rPr>
          <w:rFonts w:ascii="Times New Roman" w:hAnsi="Times New Roman"/>
          <w:b/>
          <w:sz w:val="23"/>
          <w:szCs w:val="23"/>
        </w:rPr>
        <w:t xml:space="preserve"> Союза   </w:t>
      </w:r>
      <w:r w:rsidRPr="00A537F3">
        <w:rPr>
          <w:rFonts w:ascii="Times New Roman" w:hAnsi="Times New Roman"/>
          <w:b/>
          <w:sz w:val="23"/>
          <w:szCs w:val="23"/>
        </w:rPr>
        <w:t xml:space="preserve">               </w:t>
      </w:r>
      <w:r w:rsidR="000D1A40" w:rsidRPr="00A537F3">
        <w:rPr>
          <w:rFonts w:ascii="Times New Roman" w:hAnsi="Times New Roman"/>
          <w:b/>
          <w:sz w:val="23"/>
          <w:szCs w:val="23"/>
        </w:rPr>
        <w:t xml:space="preserve"> </w:t>
      </w:r>
      <w:r w:rsidR="000D1A40" w:rsidRPr="00A537F3">
        <w:rPr>
          <w:rFonts w:ascii="Times New Roman" w:hAnsi="Times New Roman"/>
          <w:b/>
          <w:sz w:val="23"/>
          <w:szCs w:val="23"/>
        </w:rPr>
        <w:tab/>
      </w:r>
      <w:r w:rsidR="00C6244F" w:rsidRPr="00A537F3">
        <w:rPr>
          <w:rFonts w:ascii="Times New Roman" w:hAnsi="Times New Roman"/>
          <w:b/>
          <w:sz w:val="23"/>
          <w:szCs w:val="23"/>
        </w:rPr>
        <w:t>_______________________</w:t>
      </w:r>
      <w:r w:rsidR="00C6244F" w:rsidRPr="00A537F3">
        <w:rPr>
          <w:rFonts w:ascii="Times New Roman" w:hAnsi="Times New Roman"/>
          <w:b/>
          <w:sz w:val="23"/>
          <w:szCs w:val="23"/>
        </w:rPr>
        <w:tab/>
      </w:r>
      <w:r w:rsidR="00C6244F" w:rsidRPr="00A537F3">
        <w:rPr>
          <w:rFonts w:ascii="Times New Roman" w:hAnsi="Times New Roman"/>
          <w:b/>
          <w:sz w:val="23"/>
          <w:szCs w:val="23"/>
        </w:rPr>
        <w:tab/>
      </w:r>
      <w:r w:rsidR="004F1DB9" w:rsidRPr="00A537F3">
        <w:rPr>
          <w:rFonts w:ascii="Times New Roman" w:hAnsi="Times New Roman"/>
          <w:b/>
          <w:sz w:val="23"/>
          <w:szCs w:val="23"/>
        </w:rPr>
        <w:t xml:space="preserve"> </w:t>
      </w:r>
      <w:r w:rsidR="00C6244F" w:rsidRPr="00A537F3">
        <w:rPr>
          <w:rFonts w:ascii="Times New Roman" w:hAnsi="Times New Roman"/>
          <w:b/>
          <w:sz w:val="23"/>
          <w:szCs w:val="23"/>
        </w:rPr>
        <w:t xml:space="preserve">А.И. Заир-Бек </w:t>
      </w:r>
    </w:p>
    <w:p w14:paraId="69E6EBE4" w14:textId="77777777" w:rsidR="00C6244F" w:rsidRDefault="00C6244F" w:rsidP="00A537F3">
      <w:pPr>
        <w:widowControl w:val="0"/>
        <w:spacing w:after="0"/>
        <w:jc w:val="both"/>
        <w:rPr>
          <w:rFonts w:ascii="Times New Roman" w:hAnsi="Times New Roman"/>
          <w:b/>
          <w:sz w:val="23"/>
          <w:szCs w:val="23"/>
        </w:rPr>
      </w:pPr>
    </w:p>
    <w:p w14:paraId="5AF46DA2" w14:textId="1DDC0F7A" w:rsidR="00A537F3" w:rsidRDefault="00A537F3" w:rsidP="00A537F3">
      <w:pPr>
        <w:widowControl w:val="0"/>
        <w:spacing w:after="0"/>
        <w:jc w:val="both"/>
        <w:rPr>
          <w:rFonts w:ascii="Times New Roman" w:hAnsi="Times New Roman"/>
          <w:b/>
          <w:sz w:val="23"/>
          <w:szCs w:val="23"/>
        </w:rPr>
      </w:pPr>
    </w:p>
    <w:p w14:paraId="1E4A73E5" w14:textId="77777777" w:rsidR="00A25082" w:rsidRPr="00A537F3" w:rsidRDefault="00A25082" w:rsidP="00A537F3">
      <w:pPr>
        <w:widowControl w:val="0"/>
        <w:spacing w:after="0"/>
        <w:jc w:val="both"/>
        <w:rPr>
          <w:rFonts w:ascii="Times New Roman" w:hAnsi="Times New Roman"/>
          <w:b/>
          <w:sz w:val="23"/>
          <w:szCs w:val="23"/>
        </w:rPr>
      </w:pPr>
    </w:p>
    <w:p w14:paraId="6E1EB797" w14:textId="77777777" w:rsidR="001175AE" w:rsidRPr="00A537F3" w:rsidRDefault="00C6244F" w:rsidP="00A537F3">
      <w:pPr>
        <w:shd w:val="clear" w:color="auto" w:fill="FFFFFF"/>
        <w:tabs>
          <w:tab w:val="left" w:pos="403"/>
          <w:tab w:val="left" w:pos="3525"/>
          <w:tab w:val="center" w:pos="4993"/>
          <w:tab w:val="left" w:pos="6885"/>
          <w:tab w:val="left" w:pos="8232"/>
        </w:tabs>
        <w:jc w:val="both"/>
        <w:rPr>
          <w:rFonts w:ascii="Times New Roman" w:hAnsi="Times New Roman"/>
          <w:sz w:val="23"/>
          <w:szCs w:val="23"/>
        </w:rPr>
      </w:pPr>
      <w:r w:rsidRPr="00A537F3">
        <w:rPr>
          <w:rFonts w:ascii="Times New Roman" w:hAnsi="Times New Roman"/>
          <w:b/>
          <w:sz w:val="23"/>
          <w:szCs w:val="23"/>
        </w:rPr>
        <w:t>Секретарь</w:t>
      </w:r>
      <w:r w:rsidRPr="00A537F3">
        <w:rPr>
          <w:rFonts w:ascii="Times New Roman" w:hAnsi="Times New Roman"/>
          <w:b/>
          <w:sz w:val="23"/>
          <w:szCs w:val="23"/>
        </w:rPr>
        <w:tab/>
        <w:t>________________________</w:t>
      </w:r>
      <w:r w:rsidRPr="00A537F3">
        <w:rPr>
          <w:rFonts w:ascii="Times New Roman" w:hAnsi="Times New Roman"/>
          <w:b/>
          <w:sz w:val="23"/>
          <w:szCs w:val="23"/>
        </w:rPr>
        <w:tab/>
        <w:t xml:space="preserve">  </w:t>
      </w:r>
      <w:r w:rsidR="004F1DB9" w:rsidRPr="00A537F3">
        <w:rPr>
          <w:rFonts w:ascii="Times New Roman" w:hAnsi="Times New Roman"/>
          <w:b/>
          <w:sz w:val="23"/>
          <w:szCs w:val="23"/>
        </w:rPr>
        <w:t xml:space="preserve"> </w:t>
      </w:r>
      <w:r w:rsidR="00211154" w:rsidRPr="00A537F3">
        <w:rPr>
          <w:rFonts w:ascii="Times New Roman" w:hAnsi="Times New Roman"/>
          <w:b/>
          <w:sz w:val="23"/>
          <w:szCs w:val="23"/>
        </w:rPr>
        <w:t>И</w:t>
      </w:r>
      <w:r w:rsidRPr="00A537F3">
        <w:rPr>
          <w:rFonts w:ascii="Times New Roman" w:hAnsi="Times New Roman"/>
          <w:b/>
          <w:sz w:val="23"/>
          <w:szCs w:val="23"/>
        </w:rPr>
        <w:t>.Ю.  Юденков</w:t>
      </w:r>
      <w:r w:rsidR="00211154" w:rsidRPr="00A537F3">
        <w:rPr>
          <w:rFonts w:ascii="Times New Roman" w:hAnsi="Times New Roman"/>
          <w:b/>
          <w:sz w:val="23"/>
          <w:szCs w:val="23"/>
        </w:rPr>
        <w:t>а</w:t>
      </w:r>
    </w:p>
    <w:sectPr w:rsidR="001175AE" w:rsidRPr="00A537F3" w:rsidSect="00772CF4">
      <w:headerReference w:type="default" r:id="rId10"/>
      <w:footerReference w:type="default" r:id="rId11"/>
      <w:pgSz w:w="11906" w:h="16838"/>
      <w:pgMar w:top="624" w:right="709" w:bottom="567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D71D2" w14:textId="77777777" w:rsidR="006839B4" w:rsidRDefault="006839B4">
      <w:pPr>
        <w:spacing w:after="0" w:line="240" w:lineRule="auto"/>
      </w:pPr>
      <w:r>
        <w:separator/>
      </w:r>
    </w:p>
  </w:endnote>
  <w:endnote w:type="continuationSeparator" w:id="0">
    <w:p w14:paraId="19DD6AE0" w14:textId="77777777" w:rsidR="006839B4" w:rsidRDefault="00683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1871039"/>
      <w:docPartObj>
        <w:docPartGallery w:val="Page Numbers (Bottom of Page)"/>
        <w:docPartUnique/>
      </w:docPartObj>
    </w:sdtPr>
    <w:sdtEndPr/>
    <w:sdtContent>
      <w:p w14:paraId="5F1914C0" w14:textId="77777777" w:rsidR="006839B4" w:rsidRDefault="006839B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2062">
          <w:rPr>
            <w:noProof/>
          </w:rPr>
          <w:t>1</w:t>
        </w:r>
        <w:r>
          <w:fldChar w:fldCharType="end"/>
        </w:r>
      </w:p>
    </w:sdtContent>
  </w:sdt>
  <w:p w14:paraId="603DF75E" w14:textId="77777777" w:rsidR="006839B4" w:rsidRPr="006F5EF4" w:rsidRDefault="006839B4" w:rsidP="008F2D50">
    <w:pPr>
      <w:spacing w:after="0" w:line="240" w:lineRule="auto"/>
      <w:jc w:val="center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8E8B6" w14:textId="77777777" w:rsidR="006839B4" w:rsidRDefault="006839B4">
      <w:pPr>
        <w:spacing w:after="0" w:line="240" w:lineRule="auto"/>
      </w:pPr>
      <w:r>
        <w:separator/>
      </w:r>
    </w:p>
  </w:footnote>
  <w:footnote w:type="continuationSeparator" w:id="0">
    <w:p w14:paraId="5F37AE30" w14:textId="77777777" w:rsidR="006839B4" w:rsidRDefault="00683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02679" w14:textId="77777777" w:rsidR="006839B4" w:rsidRDefault="006839B4" w:rsidP="008F2D50">
    <w:pPr>
      <w:pStyle w:val="a3"/>
      <w:tabs>
        <w:tab w:val="clear" w:pos="4677"/>
        <w:tab w:val="left" w:pos="540"/>
        <w:tab w:val="center" w:pos="4395"/>
        <w:tab w:val="right" w:pos="10630"/>
      </w:tabs>
      <w:jc w:val="right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2D67"/>
    <w:multiLevelType w:val="hybridMultilevel"/>
    <w:tmpl w:val="4BB83F18"/>
    <w:lvl w:ilvl="0" w:tplc="E6CE02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D276C"/>
    <w:multiLevelType w:val="hybridMultilevel"/>
    <w:tmpl w:val="A34E5B12"/>
    <w:lvl w:ilvl="0" w:tplc="051093E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BA06C2"/>
    <w:multiLevelType w:val="hybridMultilevel"/>
    <w:tmpl w:val="71B6CB7C"/>
    <w:lvl w:ilvl="0" w:tplc="EBEE8DE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  <w:szCs w:val="2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861A5"/>
    <w:multiLevelType w:val="hybridMultilevel"/>
    <w:tmpl w:val="56509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D4280"/>
    <w:multiLevelType w:val="hybridMultilevel"/>
    <w:tmpl w:val="DC541750"/>
    <w:lvl w:ilvl="0" w:tplc="A59CD728">
      <w:start w:val="1"/>
      <w:numFmt w:val="decimal"/>
      <w:lvlText w:val="%1."/>
      <w:lvlJc w:val="left"/>
      <w:pPr>
        <w:ind w:left="780" w:hanging="4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E7594A"/>
    <w:multiLevelType w:val="hybridMultilevel"/>
    <w:tmpl w:val="8A58CA1C"/>
    <w:lvl w:ilvl="0" w:tplc="8342E8A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0EB7124"/>
    <w:multiLevelType w:val="hybridMultilevel"/>
    <w:tmpl w:val="EA38F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01774"/>
    <w:multiLevelType w:val="hybridMultilevel"/>
    <w:tmpl w:val="83D28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0F570A"/>
    <w:multiLevelType w:val="multilevel"/>
    <w:tmpl w:val="365858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u w:val="none"/>
      </w:rPr>
    </w:lvl>
  </w:abstractNum>
  <w:abstractNum w:abstractNumId="9" w15:restartNumberingAfterBreak="0">
    <w:nsid w:val="455A61C3"/>
    <w:multiLevelType w:val="hybridMultilevel"/>
    <w:tmpl w:val="0450D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CC6120"/>
    <w:multiLevelType w:val="hybridMultilevel"/>
    <w:tmpl w:val="9B2E9B7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4D2F23"/>
    <w:multiLevelType w:val="hybridMultilevel"/>
    <w:tmpl w:val="EBBE7558"/>
    <w:lvl w:ilvl="0" w:tplc="C1DE01A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07352A"/>
    <w:multiLevelType w:val="hybridMultilevel"/>
    <w:tmpl w:val="A73C45C0"/>
    <w:lvl w:ilvl="0" w:tplc="57A60D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A419BF"/>
    <w:multiLevelType w:val="hybridMultilevel"/>
    <w:tmpl w:val="83D28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414ED9"/>
    <w:multiLevelType w:val="hybridMultilevel"/>
    <w:tmpl w:val="3822B7E4"/>
    <w:lvl w:ilvl="0" w:tplc="7FBA9F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"/>
  </w:num>
  <w:num w:numId="6">
    <w:abstractNumId w:val="3"/>
  </w:num>
  <w:num w:numId="7">
    <w:abstractNumId w:val="9"/>
  </w:num>
  <w:num w:numId="8">
    <w:abstractNumId w:val="14"/>
  </w:num>
  <w:num w:numId="9">
    <w:abstractNumId w:val="6"/>
  </w:num>
  <w:num w:numId="10">
    <w:abstractNumId w:val="10"/>
  </w:num>
  <w:num w:numId="11">
    <w:abstractNumId w:val="0"/>
  </w:num>
  <w:num w:numId="12">
    <w:abstractNumId w:val="13"/>
  </w:num>
  <w:num w:numId="13">
    <w:abstractNumId w:val="7"/>
  </w:num>
  <w:num w:numId="14">
    <w:abstractNumId w:val="1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8BB"/>
    <w:rsid w:val="00002823"/>
    <w:rsid w:val="00002C45"/>
    <w:rsid w:val="00051915"/>
    <w:rsid w:val="000555BD"/>
    <w:rsid w:val="0006657C"/>
    <w:rsid w:val="000B0B96"/>
    <w:rsid w:val="000D1A40"/>
    <w:rsid w:val="000F4F87"/>
    <w:rsid w:val="001175AE"/>
    <w:rsid w:val="001240B4"/>
    <w:rsid w:val="001B35D0"/>
    <w:rsid w:val="001D0C8F"/>
    <w:rsid w:val="001E7FBE"/>
    <w:rsid w:val="00211154"/>
    <w:rsid w:val="00256F21"/>
    <w:rsid w:val="00257328"/>
    <w:rsid w:val="00274AA4"/>
    <w:rsid w:val="002E67D7"/>
    <w:rsid w:val="00326825"/>
    <w:rsid w:val="0033668F"/>
    <w:rsid w:val="0035031B"/>
    <w:rsid w:val="00352062"/>
    <w:rsid w:val="00373136"/>
    <w:rsid w:val="0037374B"/>
    <w:rsid w:val="00392CC1"/>
    <w:rsid w:val="003A458A"/>
    <w:rsid w:val="003B5702"/>
    <w:rsid w:val="00432E54"/>
    <w:rsid w:val="004356B8"/>
    <w:rsid w:val="004428F6"/>
    <w:rsid w:val="00443B32"/>
    <w:rsid w:val="0044486B"/>
    <w:rsid w:val="00482CC4"/>
    <w:rsid w:val="004F1DB9"/>
    <w:rsid w:val="004F4795"/>
    <w:rsid w:val="00506B93"/>
    <w:rsid w:val="00515771"/>
    <w:rsid w:val="005B6F61"/>
    <w:rsid w:val="005C0EBB"/>
    <w:rsid w:val="005C19A8"/>
    <w:rsid w:val="005E2CB9"/>
    <w:rsid w:val="005F5A1D"/>
    <w:rsid w:val="00624E9E"/>
    <w:rsid w:val="006839B4"/>
    <w:rsid w:val="00695B45"/>
    <w:rsid w:val="006965B6"/>
    <w:rsid w:val="006B68CD"/>
    <w:rsid w:val="00703875"/>
    <w:rsid w:val="007039E5"/>
    <w:rsid w:val="00720C59"/>
    <w:rsid w:val="00740D7D"/>
    <w:rsid w:val="007631C0"/>
    <w:rsid w:val="00772CF4"/>
    <w:rsid w:val="00785EB0"/>
    <w:rsid w:val="0079092E"/>
    <w:rsid w:val="007E2B7C"/>
    <w:rsid w:val="007F03ED"/>
    <w:rsid w:val="00802E68"/>
    <w:rsid w:val="0083592C"/>
    <w:rsid w:val="008731F6"/>
    <w:rsid w:val="00884B68"/>
    <w:rsid w:val="008C5F93"/>
    <w:rsid w:val="008F2D50"/>
    <w:rsid w:val="00913F84"/>
    <w:rsid w:val="00926E8F"/>
    <w:rsid w:val="0093064D"/>
    <w:rsid w:val="00933FE5"/>
    <w:rsid w:val="00935AD6"/>
    <w:rsid w:val="009716B1"/>
    <w:rsid w:val="00972358"/>
    <w:rsid w:val="009873C5"/>
    <w:rsid w:val="00996FE5"/>
    <w:rsid w:val="009B48BB"/>
    <w:rsid w:val="009D03E1"/>
    <w:rsid w:val="009E0ABD"/>
    <w:rsid w:val="00A25082"/>
    <w:rsid w:val="00A258B7"/>
    <w:rsid w:val="00A537F3"/>
    <w:rsid w:val="00A54475"/>
    <w:rsid w:val="00A60462"/>
    <w:rsid w:val="00A6349D"/>
    <w:rsid w:val="00A86236"/>
    <w:rsid w:val="00A973E5"/>
    <w:rsid w:val="00AB179A"/>
    <w:rsid w:val="00AE72BB"/>
    <w:rsid w:val="00B23DDD"/>
    <w:rsid w:val="00B47BB1"/>
    <w:rsid w:val="00B521B2"/>
    <w:rsid w:val="00B8574A"/>
    <w:rsid w:val="00C028C9"/>
    <w:rsid w:val="00C23A9B"/>
    <w:rsid w:val="00C25D79"/>
    <w:rsid w:val="00C6244F"/>
    <w:rsid w:val="00CA6995"/>
    <w:rsid w:val="00CC720F"/>
    <w:rsid w:val="00CE6C5C"/>
    <w:rsid w:val="00D365F6"/>
    <w:rsid w:val="00D4792F"/>
    <w:rsid w:val="00D623BB"/>
    <w:rsid w:val="00D676AC"/>
    <w:rsid w:val="00D87C9A"/>
    <w:rsid w:val="00D91E5E"/>
    <w:rsid w:val="00DB2335"/>
    <w:rsid w:val="00DB43AD"/>
    <w:rsid w:val="00DF02A3"/>
    <w:rsid w:val="00DF7E71"/>
    <w:rsid w:val="00E459E7"/>
    <w:rsid w:val="00E52836"/>
    <w:rsid w:val="00E56007"/>
    <w:rsid w:val="00ED26F7"/>
    <w:rsid w:val="00EE15C6"/>
    <w:rsid w:val="00F1461C"/>
    <w:rsid w:val="00F7547A"/>
    <w:rsid w:val="00F75B9E"/>
    <w:rsid w:val="00F8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AF764"/>
  <w15:docId w15:val="{C576CED1-CB73-42AC-99F3-925A4766C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44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62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C6244F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C62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244F"/>
    <w:rPr>
      <w:rFonts w:ascii="Calibri" w:eastAsia="Times New Roman" w:hAnsi="Calibri" w:cs="Times New Roman"/>
      <w:lang w:eastAsia="ru-RU"/>
    </w:rPr>
  </w:style>
  <w:style w:type="table" w:customStyle="1" w:styleId="2">
    <w:name w:val="Сетка таблицы2"/>
    <w:basedOn w:val="a1"/>
    <w:next w:val="a7"/>
    <w:uiPriority w:val="59"/>
    <w:rsid w:val="00C6244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59"/>
    <w:rsid w:val="00C62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62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244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D03E1"/>
    <w:pPr>
      <w:ind w:left="720"/>
      <w:contextualSpacing/>
    </w:pPr>
  </w:style>
  <w:style w:type="paragraph" w:customStyle="1" w:styleId="ConsPlusNonformat">
    <w:name w:val="ConsPlusNonformat"/>
    <w:rsid w:val="00AB17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4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B5489-AE8E-4530-93C8-40119AAB3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Maikova Polina</dc:creator>
  <cp:lastModifiedBy>Коробейникова Екатерина</cp:lastModifiedBy>
  <cp:revision>6</cp:revision>
  <cp:lastPrinted>2026-10-01T14:39:00Z</cp:lastPrinted>
  <dcterms:created xsi:type="dcterms:W3CDTF">2026-10-01T14:30:00Z</dcterms:created>
  <dcterms:modified xsi:type="dcterms:W3CDTF">2026-10-01T14:48:00Z</dcterms:modified>
</cp:coreProperties>
</file>